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B7A2" w14:textId="77777777" w:rsidR="007F651D" w:rsidRPr="00E17064" w:rsidRDefault="007F651D" w:rsidP="007F651D">
      <w:pPr>
        <w:rPr>
          <w:rFonts w:ascii="Times New Roman" w:hAnsi="Times New Roman" w:cs="Times New Roman"/>
          <w:sz w:val="22"/>
          <w:szCs w:val="22"/>
        </w:rPr>
      </w:pPr>
      <w:bookmarkStart w:id="0" w:name="_top"/>
      <w:bookmarkEnd w:id="0"/>
    </w:p>
    <w:p w14:paraId="680E3B43" w14:textId="77777777" w:rsidR="00C47F53" w:rsidRPr="0014524A" w:rsidRDefault="007F651D" w:rsidP="005110CC">
      <w:pPr>
        <w:jc w:val="center"/>
        <w:rPr>
          <w:rFonts w:ascii="Times New Roman" w:hAnsi="Times New Roman" w:cs="Times New Roman"/>
          <w:sz w:val="32"/>
          <w:szCs w:val="32"/>
        </w:rPr>
      </w:pPr>
      <w:r w:rsidRPr="0014524A">
        <w:rPr>
          <w:rFonts w:ascii="Times New Roman" w:hAnsi="Times New Roman" w:cs="Times New Roman"/>
          <w:sz w:val="32"/>
          <w:szCs w:val="32"/>
        </w:rPr>
        <w:t xml:space="preserve">Uskumatu Võidusõit 2024 </w:t>
      </w:r>
    </w:p>
    <w:p w14:paraId="0C298E22" w14:textId="78C992B6" w:rsidR="007F651D" w:rsidRPr="0014524A" w:rsidRDefault="007F651D" w:rsidP="005110CC">
      <w:pPr>
        <w:jc w:val="center"/>
        <w:rPr>
          <w:rFonts w:ascii="Times New Roman" w:hAnsi="Times New Roman" w:cs="Times New Roman"/>
          <w:sz w:val="32"/>
          <w:szCs w:val="32"/>
        </w:rPr>
      </w:pPr>
      <w:r w:rsidRPr="0014524A">
        <w:rPr>
          <w:rFonts w:ascii="Times New Roman" w:hAnsi="Times New Roman" w:cs="Times New Roman"/>
          <w:sz w:val="32"/>
          <w:szCs w:val="32"/>
        </w:rPr>
        <w:t>Üldjuhend</w:t>
      </w:r>
    </w:p>
    <w:p w14:paraId="313E5E62" w14:textId="22318E05" w:rsidR="007F651D" w:rsidRPr="00E17064" w:rsidRDefault="007F651D" w:rsidP="005110CC">
      <w:pPr>
        <w:jc w:val="center"/>
        <w:rPr>
          <w:rFonts w:ascii="Times New Roman" w:hAnsi="Times New Roman" w:cs="Times New Roman"/>
          <w:sz w:val="22"/>
          <w:szCs w:val="22"/>
        </w:rPr>
      </w:pPr>
      <w:r w:rsidRPr="00E17064">
        <w:rPr>
          <w:rFonts w:ascii="Times New Roman" w:hAnsi="Times New Roman" w:cs="Times New Roman"/>
          <w:sz w:val="22"/>
          <w:szCs w:val="22"/>
        </w:rPr>
        <w:t xml:space="preserve">Kinnitatud EAL-is: </w:t>
      </w:r>
      <w:r w:rsidR="00C47F53" w:rsidRPr="00E17064">
        <w:rPr>
          <w:rFonts w:ascii="Times New Roman" w:hAnsi="Times New Roman" w:cs="Times New Roman"/>
          <w:sz w:val="22"/>
          <w:szCs w:val="22"/>
        </w:rPr>
        <w:t>2</w:t>
      </w:r>
      <w:r w:rsidR="004A6379">
        <w:rPr>
          <w:rFonts w:ascii="Times New Roman" w:hAnsi="Times New Roman" w:cs="Times New Roman"/>
          <w:sz w:val="22"/>
          <w:szCs w:val="22"/>
        </w:rPr>
        <w:t>3</w:t>
      </w:r>
      <w:r w:rsidR="00C47F53" w:rsidRPr="00E17064">
        <w:rPr>
          <w:rFonts w:ascii="Times New Roman" w:hAnsi="Times New Roman" w:cs="Times New Roman"/>
          <w:sz w:val="22"/>
          <w:szCs w:val="22"/>
        </w:rPr>
        <w:t>.03.2024</w:t>
      </w:r>
    </w:p>
    <w:p w14:paraId="40B799A3" w14:textId="77777777" w:rsidR="007F651D" w:rsidRPr="00E17064" w:rsidRDefault="007F651D" w:rsidP="007F651D">
      <w:pPr>
        <w:rPr>
          <w:rFonts w:ascii="Times New Roman" w:hAnsi="Times New Roman" w:cs="Times New Roman"/>
          <w:sz w:val="22"/>
          <w:szCs w:val="22"/>
        </w:rPr>
      </w:pPr>
    </w:p>
    <w:p w14:paraId="5E8DD95B" w14:textId="77777777" w:rsidR="007F651D" w:rsidRPr="00E17064" w:rsidRDefault="007F651D" w:rsidP="007F651D">
      <w:pPr>
        <w:rPr>
          <w:rFonts w:ascii="Times New Roman" w:hAnsi="Times New Roman" w:cs="Times New Roman"/>
          <w:sz w:val="22"/>
          <w:szCs w:val="22"/>
        </w:rPr>
      </w:pPr>
    </w:p>
    <w:p w14:paraId="02D85B6B"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SISUKORD</w:t>
      </w:r>
    </w:p>
    <w:p w14:paraId="4137C5CD" w14:textId="77777777" w:rsidR="007F651D" w:rsidRPr="00E17064" w:rsidRDefault="007F651D" w:rsidP="007F651D">
      <w:pPr>
        <w:rPr>
          <w:rFonts w:ascii="Times New Roman" w:hAnsi="Times New Roman" w:cs="Times New Roman"/>
          <w:sz w:val="22"/>
          <w:szCs w:val="22"/>
        </w:rPr>
      </w:pPr>
    </w:p>
    <w:p w14:paraId="13AC3094" w14:textId="5DFC9CB2"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ÜLDISED KOHUSTUSED</w:t>
      </w:r>
    </w:p>
    <w:p w14:paraId="4FD065D9" w14:textId="21CC4AF1"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ÜLDISED TINGIMUSED</w:t>
      </w:r>
    </w:p>
    <w:p w14:paraId="08E005A2" w14:textId="3568E4A7"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USKUMATU VÕIDUSÕIDU KARDISARJA KORRALDAMINE JA VÕISTLUSKLASSIDE PÕHIMÕTTED</w:t>
      </w:r>
    </w:p>
    <w:p w14:paraId="1544DC7D" w14:textId="6D5AFD3A"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REGISTREERIJATE OSAVÕTUAVALDUSED</w:t>
      </w:r>
      <w:r w:rsidR="006F657D">
        <w:rPr>
          <w:rFonts w:ascii="Times New Roman" w:hAnsi="Times New Roman" w:cs="Times New Roman"/>
          <w:sz w:val="22"/>
          <w:szCs w:val="22"/>
        </w:rPr>
        <w:t xml:space="preserve"> JA VASTUTUS</w:t>
      </w:r>
    </w:p>
    <w:p w14:paraId="0DCB6993" w14:textId="62748751"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VÕISTLEJAD</w:t>
      </w:r>
    </w:p>
    <w:p w14:paraId="4F9DEECA" w14:textId="59211F89"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KARDID JA VARUSTUS</w:t>
      </w:r>
    </w:p>
    <w:p w14:paraId="78DE92AC" w14:textId="6FAAB858"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VÕISTLUSETAPPIDE LÄBIVIIMINE</w:t>
      </w:r>
    </w:p>
    <w:p w14:paraId="0DADC1C8" w14:textId="0113E1F5"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STARDIJÄRJEKORRAD</w:t>
      </w:r>
    </w:p>
    <w:p w14:paraId="5DEFBB58" w14:textId="7B67CA4B"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STARDIPROTSEDUUR</w:t>
      </w:r>
    </w:p>
    <w:p w14:paraId="50F306D2" w14:textId="66A9BD09"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VÕISTLUSSÕIDU PEATAMINE</w:t>
      </w:r>
    </w:p>
    <w:p w14:paraId="165976B1" w14:textId="3ABD55E5"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FINIŠ</w:t>
      </w:r>
    </w:p>
    <w:p w14:paraId="012B13F6" w14:textId="505192D9"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VÕISTLUSTE ETAPPIDE LÕPPTULEMUSED</w:t>
      </w:r>
    </w:p>
    <w:p w14:paraId="6CA9658F" w14:textId="34EF3927"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JUHISED JA INFORMATSIOON OSAVÕTJATELE</w:t>
      </w:r>
    </w:p>
    <w:p w14:paraId="39AA0AB3" w14:textId="6E6F05B4"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AUTASUSTAMINE</w:t>
      </w:r>
    </w:p>
    <w:p w14:paraId="4B693BAF" w14:textId="51CB75C0"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OSAVÕTUTASUD</w:t>
      </w:r>
    </w:p>
    <w:p w14:paraId="1F238D6E" w14:textId="6106CEF8"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REHVID</w:t>
      </w:r>
    </w:p>
    <w:p w14:paraId="31F57B2C" w14:textId="5909C5FD"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KÜTUS JA ÕLID</w:t>
      </w:r>
    </w:p>
    <w:p w14:paraId="31830207" w14:textId="403E8E04"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AJAVÕTT</w:t>
      </w:r>
    </w:p>
    <w:p w14:paraId="65C5F462" w14:textId="7E550A16" w:rsidR="007F651D" w:rsidRPr="0014524A" w:rsidRDefault="007F651D" w:rsidP="0014524A">
      <w:pPr>
        <w:pStyle w:val="ListParagraph"/>
        <w:numPr>
          <w:ilvl w:val="0"/>
          <w:numId w:val="2"/>
        </w:numPr>
        <w:rPr>
          <w:rFonts w:ascii="Times New Roman" w:hAnsi="Times New Roman" w:cs="Times New Roman"/>
          <w:sz w:val="22"/>
          <w:szCs w:val="22"/>
        </w:rPr>
      </w:pPr>
      <w:r w:rsidRPr="0014524A">
        <w:rPr>
          <w:rFonts w:ascii="Times New Roman" w:hAnsi="Times New Roman" w:cs="Times New Roman"/>
          <w:sz w:val="22"/>
          <w:szCs w:val="22"/>
        </w:rPr>
        <w:t xml:space="preserve">PROTESTIMINE </w:t>
      </w:r>
    </w:p>
    <w:p w14:paraId="763D3B4D" w14:textId="77777777" w:rsidR="007F651D" w:rsidRPr="00E17064" w:rsidRDefault="007F651D" w:rsidP="007F651D">
      <w:pPr>
        <w:rPr>
          <w:rFonts w:ascii="Times New Roman" w:hAnsi="Times New Roman" w:cs="Times New Roman"/>
          <w:sz w:val="22"/>
          <w:szCs w:val="22"/>
        </w:rPr>
      </w:pPr>
    </w:p>
    <w:p w14:paraId="2618E1CD" w14:textId="77777777" w:rsidR="007F651D" w:rsidRPr="00E17064" w:rsidRDefault="007F651D" w:rsidP="007F651D">
      <w:pPr>
        <w:rPr>
          <w:rFonts w:ascii="Times New Roman" w:hAnsi="Times New Roman" w:cs="Times New Roman"/>
          <w:sz w:val="22"/>
          <w:szCs w:val="22"/>
        </w:rPr>
      </w:pPr>
    </w:p>
    <w:p w14:paraId="239B2D72" w14:textId="77777777" w:rsidR="007F651D" w:rsidRPr="00E17064" w:rsidRDefault="007F651D" w:rsidP="007F651D">
      <w:pPr>
        <w:rPr>
          <w:rFonts w:ascii="Times New Roman" w:hAnsi="Times New Roman" w:cs="Times New Roman"/>
          <w:b/>
          <w:bCs/>
          <w:sz w:val="22"/>
          <w:szCs w:val="22"/>
        </w:rPr>
      </w:pPr>
      <w:r w:rsidRPr="00E17064">
        <w:rPr>
          <w:rFonts w:ascii="Times New Roman" w:hAnsi="Times New Roman" w:cs="Times New Roman"/>
          <w:b/>
          <w:bCs/>
          <w:sz w:val="22"/>
          <w:szCs w:val="22"/>
        </w:rPr>
        <w:t>1.</w:t>
      </w:r>
      <w:r w:rsidRPr="00E17064">
        <w:rPr>
          <w:rFonts w:ascii="Times New Roman" w:hAnsi="Times New Roman" w:cs="Times New Roman"/>
          <w:b/>
          <w:bCs/>
          <w:sz w:val="22"/>
          <w:szCs w:val="22"/>
        </w:rPr>
        <w:tab/>
        <w:t>ÜLDISED KOHUSTUSED</w:t>
      </w:r>
    </w:p>
    <w:p w14:paraId="132B3C31" w14:textId="77777777" w:rsidR="007F651D" w:rsidRPr="00E17064" w:rsidRDefault="007F651D" w:rsidP="007F651D">
      <w:pPr>
        <w:rPr>
          <w:rFonts w:ascii="Times New Roman" w:hAnsi="Times New Roman" w:cs="Times New Roman"/>
          <w:sz w:val="22"/>
          <w:szCs w:val="22"/>
        </w:rPr>
      </w:pPr>
    </w:p>
    <w:p w14:paraId="7CB0EC1A"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1.1</w:t>
      </w:r>
      <w:r w:rsidRPr="00E17064">
        <w:rPr>
          <w:rFonts w:ascii="Times New Roman" w:hAnsi="Times New Roman" w:cs="Times New Roman"/>
          <w:sz w:val="22"/>
          <w:szCs w:val="22"/>
        </w:rPr>
        <w:tab/>
        <w:t xml:space="preserve">Kõik võistlustel osalevad võistlejad, registreerijad ja ametlikud isikud kohustuvad ise ja oma töötajate ning esindajate nimel täitma kõiki nõudeid, mis tulenevad FIA Spordikoodeksist („Koodeksist”), Uskumatu Võidusõit Tehnilistest Tingimustest, („Tehnilistest Tingimustest”), Eesti Kardispordi Võistlusmäärustest („Võistlusmäärustest”), Eesti Kardispordi Sõidureeglid kardirajal („Sõidureeglitest“) ja käesolevast Üldjuhendist ja iga etapi kohta koostatud etapi juhendist. Arendamaks kardisporti ning kaasamaks suuremat kogukonda on EAL- i loal lubatud võistlused läbi viia vastavalt Üldjuhendile ja Üldjuhendi punktides, mis on vastuolus Koodeksiga, tuleb asjakohaste küsimuste lahendamisel lähtuda Üldjuhendist, kui kõrgemast võistluste regulatsioonist. Üldjuhendiga reguleerimata  küsimustes on  endiselt  kõrgema  spordialase  normdokumendina  kehtiv Koodeks. Vastavat erandit rakendab EAL kooskõlas Koodeksi artikliga 1.8. </w:t>
      </w:r>
    </w:p>
    <w:p w14:paraId="0D0CFC3A" w14:textId="77777777" w:rsidR="007F651D" w:rsidRPr="00E17064" w:rsidRDefault="007F651D" w:rsidP="007F651D">
      <w:pPr>
        <w:rPr>
          <w:rFonts w:ascii="Times New Roman" w:hAnsi="Times New Roman" w:cs="Times New Roman"/>
          <w:sz w:val="22"/>
          <w:szCs w:val="22"/>
        </w:rPr>
      </w:pPr>
    </w:p>
    <w:p w14:paraId="237A0DBA" w14:textId="77777777" w:rsidR="007F651D" w:rsidRPr="00E17064" w:rsidRDefault="007F651D" w:rsidP="007F651D">
      <w:pPr>
        <w:rPr>
          <w:rFonts w:ascii="Times New Roman" w:hAnsi="Times New Roman" w:cs="Times New Roman"/>
          <w:sz w:val="22"/>
          <w:szCs w:val="22"/>
        </w:rPr>
      </w:pPr>
    </w:p>
    <w:p w14:paraId="1C6D691F" w14:textId="77777777" w:rsidR="007F651D" w:rsidRPr="00E17064" w:rsidRDefault="007F651D" w:rsidP="007F651D">
      <w:pPr>
        <w:rPr>
          <w:rFonts w:ascii="Times New Roman" w:hAnsi="Times New Roman" w:cs="Times New Roman"/>
          <w:b/>
          <w:bCs/>
          <w:sz w:val="22"/>
          <w:szCs w:val="22"/>
        </w:rPr>
      </w:pPr>
      <w:r w:rsidRPr="00E17064">
        <w:rPr>
          <w:rFonts w:ascii="Times New Roman" w:hAnsi="Times New Roman" w:cs="Times New Roman"/>
          <w:b/>
          <w:bCs/>
          <w:sz w:val="22"/>
          <w:szCs w:val="22"/>
        </w:rPr>
        <w:t>2.</w:t>
      </w:r>
      <w:r w:rsidRPr="00E17064">
        <w:rPr>
          <w:rFonts w:ascii="Times New Roman" w:hAnsi="Times New Roman" w:cs="Times New Roman"/>
          <w:b/>
          <w:bCs/>
          <w:sz w:val="22"/>
          <w:szCs w:val="22"/>
        </w:rPr>
        <w:tab/>
        <w:t>ÜLDISED TINGIMUSED</w:t>
      </w:r>
    </w:p>
    <w:p w14:paraId="2C6687DB" w14:textId="77777777" w:rsidR="007F651D" w:rsidRPr="00E17064" w:rsidRDefault="007F651D" w:rsidP="007F651D">
      <w:pPr>
        <w:rPr>
          <w:rFonts w:ascii="Times New Roman" w:hAnsi="Times New Roman" w:cs="Times New Roman"/>
          <w:sz w:val="22"/>
          <w:szCs w:val="22"/>
        </w:rPr>
      </w:pPr>
    </w:p>
    <w:p w14:paraId="74769BDF"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2.1</w:t>
      </w:r>
      <w:r w:rsidRPr="00E17064">
        <w:rPr>
          <w:rFonts w:ascii="Times New Roman" w:hAnsi="Times New Roman" w:cs="Times New Roman"/>
          <w:sz w:val="22"/>
          <w:szCs w:val="22"/>
        </w:rPr>
        <w:tab/>
        <w:t xml:space="preserve">MTÜ Uskumatu Võidusõit korraldusmeeskonnal on õigus teha muudatusi käesolevas Üldjuhendis. Muudatused peab kinnitama EAL juhatus. </w:t>
      </w:r>
    </w:p>
    <w:p w14:paraId="0546A683" w14:textId="77777777" w:rsidR="007F651D" w:rsidRPr="00E17064" w:rsidRDefault="007F651D" w:rsidP="007F651D">
      <w:pPr>
        <w:rPr>
          <w:rFonts w:ascii="Times New Roman" w:hAnsi="Times New Roman" w:cs="Times New Roman"/>
          <w:sz w:val="22"/>
          <w:szCs w:val="22"/>
        </w:rPr>
      </w:pPr>
    </w:p>
    <w:p w14:paraId="026EA3AB"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2.2</w:t>
      </w:r>
      <w:r w:rsidRPr="00E17064">
        <w:rPr>
          <w:rFonts w:ascii="Times New Roman" w:hAnsi="Times New Roman" w:cs="Times New Roman"/>
          <w:sz w:val="22"/>
          <w:szCs w:val="22"/>
        </w:rPr>
        <w:tab/>
        <w:t>Registreerija kohustus on tagada, et kõik tema registreerimisavaldusega seotud isikud jälgivad kõiki nõudeid, mis tulenevad Koodeksist, Tehnilistest Tingimustest, Võistlusmäärusest, Sõidureeglitest ja käesolevast Üldjuhendist.</w:t>
      </w:r>
    </w:p>
    <w:p w14:paraId="698993D0" w14:textId="77777777" w:rsidR="007F651D" w:rsidRPr="00E17064" w:rsidRDefault="007F651D" w:rsidP="007F651D">
      <w:pPr>
        <w:rPr>
          <w:rFonts w:ascii="Times New Roman" w:hAnsi="Times New Roman" w:cs="Times New Roman"/>
          <w:sz w:val="22"/>
          <w:szCs w:val="22"/>
        </w:rPr>
      </w:pPr>
    </w:p>
    <w:p w14:paraId="5DF87159"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lastRenderedPageBreak/>
        <w:t>2.3</w:t>
      </w:r>
      <w:r w:rsidRPr="00E17064">
        <w:rPr>
          <w:rFonts w:ascii="Times New Roman" w:hAnsi="Times New Roman" w:cs="Times New Roman"/>
          <w:sz w:val="22"/>
          <w:szCs w:val="22"/>
        </w:rPr>
        <w:tab/>
        <w:t>Registreerijad peavad tagama, et nende meeskonna kardid vastavad kinnitatud tingimustele ja ohutusnõuetele kogu võistluste vältel.</w:t>
      </w:r>
    </w:p>
    <w:p w14:paraId="1F214B8F" w14:textId="77777777" w:rsidR="007F651D" w:rsidRPr="00E17064" w:rsidRDefault="007F651D" w:rsidP="007F651D">
      <w:pPr>
        <w:rPr>
          <w:rFonts w:ascii="Times New Roman" w:hAnsi="Times New Roman" w:cs="Times New Roman"/>
          <w:sz w:val="22"/>
          <w:szCs w:val="22"/>
        </w:rPr>
      </w:pPr>
    </w:p>
    <w:p w14:paraId="5B5C79D3" w14:textId="77777777" w:rsidR="007F651D" w:rsidRPr="00E17064" w:rsidRDefault="007F651D" w:rsidP="007F651D">
      <w:pPr>
        <w:rPr>
          <w:rFonts w:ascii="Times New Roman" w:hAnsi="Times New Roman" w:cs="Times New Roman"/>
          <w:b/>
          <w:bCs/>
          <w:sz w:val="22"/>
          <w:szCs w:val="22"/>
        </w:rPr>
      </w:pPr>
      <w:r w:rsidRPr="00E17064">
        <w:rPr>
          <w:rFonts w:ascii="Times New Roman" w:hAnsi="Times New Roman" w:cs="Times New Roman"/>
          <w:b/>
          <w:bCs/>
          <w:sz w:val="22"/>
          <w:szCs w:val="22"/>
        </w:rPr>
        <w:t>3.</w:t>
      </w:r>
      <w:r w:rsidRPr="00E17064">
        <w:rPr>
          <w:rFonts w:ascii="Times New Roman" w:hAnsi="Times New Roman" w:cs="Times New Roman"/>
          <w:b/>
          <w:bCs/>
          <w:sz w:val="22"/>
          <w:szCs w:val="22"/>
        </w:rPr>
        <w:tab/>
        <w:t>USKUMATU VÕIDUSÕIDU KARDISARJA KORRALDAMINE JA VÕISTLUSKLASSIDE PÕHIMÕTTED</w:t>
      </w:r>
    </w:p>
    <w:p w14:paraId="05BA7B6F" w14:textId="77777777" w:rsidR="007F651D" w:rsidRPr="00E17064" w:rsidRDefault="007F651D" w:rsidP="007F651D">
      <w:pPr>
        <w:rPr>
          <w:rFonts w:ascii="Times New Roman" w:hAnsi="Times New Roman" w:cs="Times New Roman"/>
          <w:sz w:val="22"/>
          <w:szCs w:val="22"/>
        </w:rPr>
      </w:pPr>
    </w:p>
    <w:p w14:paraId="5E1DF464"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3.1</w:t>
      </w:r>
      <w:r w:rsidRPr="00E17064">
        <w:rPr>
          <w:rFonts w:ascii="Times New Roman" w:hAnsi="Times New Roman" w:cs="Times New Roman"/>
          <w:sz w:val="22"/>
          <w:szCs w:val="22"/>
        </w:rPr>
        <w:tab/>
        <w:t>Uskumatu võidusõit viiakse läbi nelja-etapilisena.</w:t>
      </w:r>
    </w:p>
    <w:p w14:paraId="3E357A78" w14:textId="77777777" w:rsidR="007F651D" w:rsidRPr="00E17064" w:rsidRDefault="007F651D" w:rsidP="007F651D">
      <w:pPr>
        <w:rPr>
          <w:rFonts w:ascii="Times New Roman" w:hAnsi="Times New Roman" w:cs="Times New Roman"/>
          <w:sz w:val="22"/>
          <w:szCs w:val="22"/>
        </w:rPr>
      </w:pPr>
    </w:p>
    <w:p w14:paraId="24A814C7"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3.2</w:t>
      </w:r>
      <w:r w:rsidRPr="00E17064">
        <w:rPr>
          <w:rFonts w:ascii="Times New Roman" w:hAnsi="Times New Roman" w:cs="Times New Roman"/>
          <w:sz w:val="22"/>
          <w:szCs w:val="22"/>
        </w:rPr>
        <w:tab/>
        <w:t>Iga Uskumatu Võidusõidu etapp on eraldi võistlus. Iga etapp võistlusformaat on määratud iga konkreetse etapi võistlusjuhendiga. Uskumatu Võidusõit raames toimuvad võistlused võivad olla oma formaadilt: sprindid, kestvussõidud, tavavõistlused, vigursõidud jne.</w:t>
      </w:r>
    </w:p>
    <w:p w14:paraId="5F31DF32" w14:textId="77777777" w:rsidR="007F651D" w:rsidRPr="00E17064" w:rsidRDefault="007F651D" w:rsidP="007F651D">
      <w:pPr>
        <w:rPr>
          <w:rFonts w:ascii="Times New Roman" w:hAnsi="Times New Roman" w:cs="Times New Roman"/>
          <w:sz w:val="22"/>
          <w:szCs w:val="22"/>
        </w:rPr>
      </w:pPr>
    </w:p>
    <w:p w14:paraId="174C7741"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3.3</w:t>
      </w:r>
      <w:r w:rsidRPr="00E17064">
        <w:rPr>
          <w:rFonts w:ascii="Times New Roman" w:hAnsi="Times New Roman" w:cs="Times New Roman"/>
          <w:sz w:val="22"/>
          <w:szCs w:val="22"/>
        </w:rPr>
        <w:tab/>
        <w:t>Uskumatu võidusõit 2024 kalender:</w:t>
      </w:r>
    </w:p>
    <w:p w14:paraId="6B87B647"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1.</w:t>
      </w:r>
      <w:r w:rsidRPr="00E17064">
        <w:rPr>
          <w:rFonts w:ascii="Times New Roman" w:hAnsi="Times New Roman" w:cs="Times New Roman"/>
          <w:sz w:val="22"/>
          <w:szCs w:val="22"/>
        </w:rPr>
        <w:tab/>
        <w:t>Etapp - 19.05.2024 Põltsamaa, Kuningamäe Kardirada (Tavaformaat)</w:t>
      </w:r>
    </w:p>
    <w:p w14:paraId="5068AE70"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2.</w:t>
      </w:r>
      <w:r w:rsidRPr="00E17064">
        <w:rPr>
          <w:rFonts w:ascii="Times New Roman" w:hAnsi="Times New Roman" w:cs="Times New Roman"/>
          <w:sz w:val="22"/>
          <w:szCs w:val="22"/>
        </w:rPr>
        <w:tab/>
        <w:t>Etapp - 30.06.2024 Käina Kardirada (Tavaformaat)</w:t>
      </w:r>
    </w:p>
    <w:p w14:paraId="5AF8E710"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3.</w:t>
      </w:r>
      <w:r w:rsidRPr="00E17064">
        <w:rPr>
          <w:rFonts w:ascii="Times New Roman" w:hAnsi="Times New Roman" w:cs="Times New Roman"/>
          <w:sz w:val="22"/>
          <w:szCs w:val="22"/>
        </w:rPr>
        <w:tab/>
        <w:t>Etapp - 04.08.2024 Vasalemma Jaanikart (Vigursõit) * Asukoht võib muutuda</w:t>
      </w:r>
    </w:p>
    <w:p w14:paraId="514CB593" w14:textId="026054EC"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4.</w:t>
      </w:r>
      <w:r w:rsidRPr="00E17064">
        <w:rPr>
          <w:rFonts w:ascii="Times New Roman" w:hAnsi="Times New Roman" w:cs="Times New Roman"/>
          <w:sz w:val="22"/>
          <w:szCs w:val="22"/>
        </w:rPr>
        <w:tab/>
        <w:t>Etapp - 14.09.2024 Aravete (Kestvussõit) * Asukoht võib muutuda</w:t>
      </w:r>
    </w:p>
    <w:p w14:paraId="06DE9B80" w14:textId="77777777" w:rsidR="007F651D" w:rsidRPr="00E17064" w:rsidRDefault="007F651D" w:rsidP="007F651D">
      <w:pPr>
        <w:rPr>
          <w:rFonts w:ascii="Times New Roman" w:hAnsi="Times New Roman" w:cs="Times New Roman"/>
          <w:sz w:val="22"/>
          <w:szCs w:val="22"/>
        </w:rPr>
      </w:pPr>
    </w:p>
    <w:p w14:paraId="250041D6" w14:textId="0DA6A578"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3.4</w:t>
      </w:r>
      <w:r w:rsidRPr="00E17064">
        <w:rPr>
          <w:rFonts w:ascii="Times New Roman" w:hAnsi="Times New Roman" w:cs="Times New Roman"/>
          <w:sz w:val="22"/>
          <w:szCs w:val="22"/>
        </w:rPr>
        <w:tab/>
        <w:t>Uskumatu võidusõit võistlusarvestused toimuvad võistlusklassides</w:t>
      </w:r>
      <w:r w:rsidR="00310A23" w:rsidRPr="00E17064">
        <w:rPr>
          <w:rFonts w:ascii="Times New Roman" w:hAnsi="Times New Roman" w:cs="Times New Roman"/>
          <w:sz w:val="22"/>
          <w:szCs w:val="22"/>
        </w:rPr>
        <w:t>:</w:t>
      </w:r>
    </w:p>
    <w:p w14:paraId="15EA7B66"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w:t>
      </w:r>
      <w:r w:rsidRPr="00E17064">
        <w:rPr>
          <w:rFonts w:ascii="Times New Roman" w:hAnsi="Times New Roman" w:cs="Times New Roman"/>
          <w:sz w:val="22"/>
          <w:szCs w:val="22"/>
        </w:rPr>
        <w:tab/>
        <w:t>Raket</w:t>
      </w:r>
    </w:p>
    <w:p w14:paraId="5F8CA48F"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w:t>
      </w:r>
      <w:r w:rsidRPr="00E17064">
        <w:rPr>
          <w:rFonts w:ascii="Times New Roman" w:hAnsi="Times New Roman" w:cs="Times New Roman"/>
          <w:sz w:val="22"/>
          <w:szCs w:val="22"/>
        </w:rPr>
        <w:tab/>
        <w:t>Raket Algajad</w:t>
      </w:r>
    </w:p>
    <w:p w14:paraId="3191FE1B"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w:t>
      </w:r>
      <w:r w:rsidRPr="00E17064">
        <w:rPr>
          <w:rFonts w:ascii="Times New Roman" w:hAnsi="Times New Roman" w:cs="Times New Roman"/>
          <w:sz w:val="22"/>
          <w:szCs w:val="22"/>
        </w:rPr>
        <w:tab/>
        <w:t>Micro</w:t>
      </w:r>
    </w:p>
    <w:p w14:paraId="48CE2AD3"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w:t>
      </w:r>
      <w:r w:rsidRPr="00E17064">
        <w:rPr>
          <w:rFonts w:ascii="Times New Roman" w:hAnsi="Times New Roman" w:cs="Times New Roman"/>
          <w:sz w:val="22"/>
          <w:szCs w:val="22"/>
        </w:rPr>
        <w:tab/>
        <w:t>Mini60/Minimax</w:t>
      </w:r>
    </w:p>
    <w:p w14:paraId="284DB267"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w:t>
      </w:r>
      <w:r w:rsidRPr="00E17064">
        <w:rPr>
          <w:rFonts w:ascii="Times New Roman" w:hAnsi="Times New Roman" w:cs="Times New Roman"/>
          <w:sz w:val="22"/>
          <w:szCs w:val="22"/>
        </w:rPr>
        <w:tab/>
        <w:t>Rotax Junior,</w:t>
      </w:r>
    </w:p>
    <w:p w14:paraId="47C1D36A"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w:t>
      </w:r>
      <w:r w:rsidRPr="00E17064">
        <w:rPr>
          <w:rFonts w:ascii="Times New Roman" w:hAnsi="Times New Roman" w:cs="Times New Roman"/>
          <w:sz w:val="22"/>
          <w:szCs w:val="22"/>
        </w:rPr>
        <w:tab/>
        <w:t>Rotax MAX</w:t>
      </w:r>
    </w:p>
    <w:p w14:paraId="71D8539C"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w:t>
      </w:r>
      <w:r w:rsidRPr="00E17064">
        <w:rPr>
          <w:rFonts w:ascii="Times New Roman" w:hAnsi="Times New Roman" w:cs="Times New Roman"/>
          <w:sz w:val="22"/>
          <w:szCs w:val="22"/>
        </w:rPr>
        <w:tab/>
        <w:t>Rotax DD2</w:t>
      </w:r>
    </w:p>
    <w:p w14:paraId="130C7A2A"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w:t>
      </w:r>
      <w:r w:rsidRPr="00E17064">
        <w:rPr>
          <w:rFonts w:ascii="Times New Roman" w:hAnsi="Times New Roman" w:cs="Times New Roman"/>
          <w:sz w:val="22"/>
          <w:szCs w:val="22"/>
        </w:rPr>
        <w:tab/>
        <w:t>RETRO A</w:t>
      </w:r>
    </w:p>
    <w:p w14:paraId="60B765B6"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w:t>
      </w:r>
      <w:r w:rsidRPr="00E17064">
        <w:rPr>
          <w:rFonts w:ascii="Times New Roman" w:hAnsi="Times New Roman" w:cs="Times New Roman"/>
          <w:sz w:val="22"/>
          <w:szCs w:val="22"/>
        </w:rPr>
        <w:tab/>
        <w:t>RETRO N</w:t>
      </w:r>
    </w:p>
    <w:p w14:paraId="76C5E9C1"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w:t>
      </w:r>
      <w:r w:rsidRPr="00E17064">
        <w:rPr>
          <w:rFonts w:ascii="Times New Roman" w:hAnsi="Times New Roman" w:cs="Times New Roman"/>
          <w:sz w:val="22"/>
          <w:szCs w:val="22"/>
        </w:rPr>
        <w:tab/>
        <w:t>KZ2</w:t>
      </w:r>
    </w:p>
    <w:p w14:paraId="21A58DDF" w14:textId="77777777" w:rsidR="007F651D" w:rsidRPr="00E17064" w:rsidRDefault="007F651D" w:rsidP="007F651D">
      <w:pPr>
        <w:rPr>
          <w:rFonts w:ascii="Times New Roman" w:hAnsi="Times New Roman" w:cs="Times New Roman"/>
          <w:sz w:val="22"/>
          <w:szCs w:val="22"/>
        </w:rPr>
      </w:pPr>
    </w:p>
    <w:p w14:paraId="5423A5B0" w14:textId="27151836"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Võistluste peakohtuniku otsusega võib jooksvalt masinaklasse lisada ja omavahel liita.</w:t>
      </w:r>
    </w:p>
    <w:p w14:paraId="76982C59" w14:textId="77777777" w:rsidR="007F651D" w:rsidRPr="00E17064" w:rsidRDefault="007F651D" w:rsidP="007F651D">
      <w:pPr>
        <w:rPr>
          <w:rFonts w:ascii="Times New Roman" w:hAnsi="Times New Roman" w:cs="Times New Roman"/>
          <w:sz w:val="22"/>
          <w:szCs w:val="22"/>
        </w:rPr>
      </w:pPr>
    </w:p>
    <w:p w14:paraId="46EA4340"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3.5</w:t>
      </w:r>
      <w:r w:rsidRPr="00E17064">
        <w:rPr>
          <w:rFonts w:ascii="Times New Roman" w:hAnsi="Times New Roman" w:cs="Times New Roman"/>
          <w:sz w:val="22"/>
          <w:szCs w:val="22"/>
        </w:rPr>
        <w:tab/>
        <w:t>Korraldusmeeskonnal on õigus väljastada eriauhindu või täiendavaid karikakomplekte vastavalt eelregistreeritud võistlusmasinatele</w:t>
      </w:r>
    </w:p>
    <w:p w14:paraId="2422BDE7" w14:textId="77777777" w:rsidR="007F651D" w:rsidRPr="00E17064" w:rsidRDefault="007F651D" w:rsidP="007F651D">
      <w:pPr>
        <w:rPr>
          <w:rFonts w:ascii="Times New Roman" w:hAnsi="Times New Roman" w:cs="Times New Roman"/>
          <w:sz w:val="22"/>
          <w:szCs w:val="22"/>
        </w:rPr>
      </w:pPr>
    </w:p>
    <w:p w14:paraId="63DBFD9D"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3.7 Võistlussõidu paremusjärjestus määratakse vastavalt läbitud ringide arvule ja finišeerimise järjekorrale. Tulemuse saamiseks tuleb võistlejal lõpetada vähemalt üks ring alates stardikäskluse andmisest.</w:t>
      </w:r>
    </w:p>
    <w:p w14:paraId="099D60CE" w14:textId="77777777" w:rsidR="007F651D" w:rsidRPr="00E17064" w:rsidRDefault="007F651D" w:rsidP="007F651D">
      <w:pPr>
        <w:rPr>
          <w:rFonts w:ascii="Times New Roman" w:hAnsi="Times New Roman" w:cs="Times New Roman"/>
          <w:sz w:val="22"/>
          <w:szCs w:val="22"/>
        </w:rPr>
      </w:pPr>
    </w:p>
    <w:p w14:paraId="75978078"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3.6</w:t>
      </w:r>
      <w:r w:rsidRPr="00E17064">
        <w:rPr>
          <w:rFonts w:ascii="Times New Roman" w:hAnsi="Times New Roman" w:cs="Times New Roman"/>
          <w:sz w:val="22"/>
          <w:szCs w:val="22"/>
          <w:lang w:val="de-CH"/>
        </w:rPr>
        <w:tab/>
        <w:t>Võistlussõidu punktiarvestus – punkte antakse lõpetajale järgnevalt:</w:t>
      </w:r>
    </w:p>
    <w:p w14:paraId="5028804B" w14:textId="77777777" w:rsidR="007F651D" w:rsidRPr="00E17064" w:rsidRDefault="007F651D" w:rsidP="007F651D">
      <w:pPr>
        <w:rPr>
          <w:rFonts w:ascii="Times New Roman" w:hAnsi="Times New Roman" w:cs="Times New Roman"/>
          <w:sz w:val="22"/>
          <w:szCs w:val="22"/>
          <w:lang w:val="de-CH"/>
        </w:rPr>
      </w:pPr>
    </w:p>
    <w:p w14:paraId="3CCE8B19"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w:t>
      </w:r>
      <w:r w:rsidRPr="00E17064">
        <w:rPr>
          <w:rFonts w:ascii="Times New Roman" w:hAnsi="Times New Roman" w:cs="Times New Roman"/>
          <w:sz w:val="22"/>
          <w:szCs w:val="22"/>
          <w:lang w:val="de-CH"/>
        </w:rPr>
        <w:tab/>
        <w:t>Koht – 15 punkti</w:t>
      </w:r>
    </w:p>
    <w:p w14:paraId="5ABB0D5B"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2.</w:t>
      </w:r>
      <w:r w:rsidRPr="00E17064">
        <w:rPr>
          <w:rFonts w:ascii="Times New Roman" w:hAnsi="Times New Roman" w:cs="Times New Roman"/>
          <w:sz w:val="22"/>
          <w:szCs w:val="22"/>
          <w:lang w:val="de-CH"/>
        </w:rPr>
        <w:tab/>
        <w:t>Koht – 12 punkti</w:t>
      </w:r>
    </w:p>
    <w:p w14:paraId="54FC3CA4"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3.</w:t>
      </w:r>
      <w:r w:rsidRPr="00E17064">
        <w:rPr>
          <w:rFonts w:ascii="Times New Roman" w:hAnsi="Times New Roman" w:cs="Times New Roman"/>
          <w:sz w:val="22"/>
          <w:szCs w:val="22"/>
          <w:lang w:val="de-CH"/>
        </w:rPr>
        <w:tab/>
        <w:t>Koht – 10 punkti</w:t>
      </w:r>
    </w:p>
    <w:p w14:paraId="6BAF3E96"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4.</w:t>
      </w:r>
      <w:r w:rsidRPr="00E17064">
        <w:rPr>
          <w:rFonts w:ascii="Times New Roman" w:hAnsi="Times New Roman" w:cs="Times New Roman"/>
          <w:sz w:val="22"/>
          <w:szCs w:val="22"/>
          <w:lang w:val="de-CH"/>
        </w:rPr>
        <w:tab/>
        <w:t>Koht – 9punkti</w:t>
      </w:r>
    </w:p>
    <w:p w14:paraId="3D00E69F"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5.</w:t>
      </w:r>
      <w:r w:rsidRPr="00E17064">
        <w:rPr>
          <w:rFonts w:ascii="Times New Roman" w:hAnsi="Times New Roman" w:cs="Times New Roman"/>
          <w:sz w:val="22"/>
          <w:szCs w:val="22"/>
          <w:lang w:val="de-CH"/>
        </w:rPr>
        <w:tab/>
        <w:t>Koht – 8 punkti</w:t>
      </w:r>
    </w:p>
    <w:p w14:paraId="669C2B6A"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6.</w:t>
      </w:r>
      <w:r w:rsidRPr="00E17064">
        <w:rPr>
          <w:rFonts w:ascii="Times New Roman" w:hAnsi="Times New Roman" w:cs="Times New Roman"/>
          <w:sz w:val="22"/>
          <w:szCs w:val="22"/>
          <w:lang w:val="de-CH"/>
        </w:rPr>
        <w:tab/>
        <w:t>Koht – 7 punkti</w:t>
      </w:r>
    </w:p>
    <w:p w14:paraId="103A708E"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7.</w:t>
      </w:r>
      <w:r w:rsidRPr="00E17064">
        <w:rPr>
          <w:rFonts w:ascii="Times New Roman" w:hAnsi="Times New Roman" w:cs="Times New Roman"/>
          <w:sz w:val="22"/>
          <w:szCs w:val="22"/>
          <w:lang w:val="de-CH"/>
        </w:rPr>
        <w:tab/>
        <w:t>Koht – 6 punkti</w:t>
      </w:r>
    </w:p>
    <w:p w14:paraId="2CFCB268"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8.</w:t>
      </w:r>
      <w:r w:rsidRPr="00E17064">
        <w:rPr>
          <w:rFonts w:ascii="Times New Roman" w:hAnsi="Times New Roman" w:cs="Times New Roman"/>
          <w:sz w:val="22"/>
          <w:szCs w:val="22"/>
          <w:lang w:val="de-CH"/>
        </w:rPr>
        <w:tab/>
        <w:t>Koht – 5 punkti</w:t>
      </w:r>
    </w:p>
    <w:p w14:paraId="755509CF"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9.</w:t>
      </w:r>
      <w:r w:rsidRPr="00E17064">
        <w:rPr>
          <w:rFonts w:ascii="Times New Roman" w:hAnsi="Times New Roman" w:cs="Times New Roman"/>
          <w:sz w:val="22"/>
          <w:szCs w:val="22"/>
          <w:lang w:val="de-CH"/>
        </w:rPr>
        <w:tab/>
        <w:t>Koht – 4 punkti</w:t>
      </w:r>
    </w:p>
    <w:p w14:paraId="5A6635B8"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10.</w:t>
      </w:r>
      <w:r w:rsidRPr="00E17064">
        <w:rPr>
          <w:rFonts w:ascii="Times New Roman" w:hAnsi="Times New Roman" w:cs="Times New Roman"/>
          <w:sz w:val="22"/>
          <w:szCs w:val="22"/>
          <w:lang w:val="de-CH"/>
        </w:rPr>
        <w:tab/>
        <w:t>Koht – 3 punkti</w:t>
      </w:r>
    </w:p>
    <w:p w14:paraId="1E27C6DC"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11.</w:t>
      </w:r>
      <w:r w:rsidRPr="00E17064">
        <w:rPr>
          <w:rFonts w:ascii="Times New Roman" w:hAnsi="Times New Roman" w:cs="Times New Roman"/>
          <w:sz w:val="22"/>
          <w:szCs w:val="22"/>
          <w:lang w:val="de-CH"/>
        </w:rPr>
        <w:tab/>
        <w:t>Koht – 2 punkti</w:t>
      </w:r>
    </w:p>
    <w:p w14:paraId="7704B8CA"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12.</w:t>
      </w:r>
      <w:r w:rsidRPr="00E17064">
        <w:rPr>
          <w:rFonts w:ascii="Times New Roman" w:hAnsi="Times New Roman" w:cs="Times New Roman"/>
          <w:sz w:val="22"/>
          <w:szCs w:val="22"/>
          <w:lang w:val="de-CH"/>
        </w:rPr>
        <w:tab/>
        <w:t>Koht – 1 punkt</w:t>
      </w:r>
    </w:p>
    <w:p w14:paraId="0B32198B" w14:textId="77777777" w:rsidR="007F651D" w:rsidRPr="00E17064" w:rsidRDefault="007F651D" w:rsidP="007F651D">
      <w:pPr>
        <w:rPr>
          <w:rFonts w:ascii="Times New Roman" w:hAnsi="Times New Roman" w:cs="Times New Roman"/>
          <w:sz w:val="22"/>
          <w:szCs w:val="22"/>
          <w:lang w:val="de-CH"/>
        </w:rPr>
      </w:pPr>
    </w:p>
    <w:p w14:paraId="1C0A9C3A" w14:textId="77777777" w:rsidR="007F651D"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lastRenderedPageBreak/>
        <w:t>3.9</w:t>
      </w:r>
      <w:r w:rsidRPr="00E17064">
        <w:rPr>
          <w:rFonts w:ascii="Times New Roman" w:hAnsi="Times New Roman" w:cs="Times New Roman"/>
          <w:sz w:val="22"/>
          <w:szCs w:val="22"/>
          <w:lang w:val="de-CH"/>
        </w:rPr>
        <w:tab/>
        <w:t>Iga etapi lõpptulemus on etapi võistlussõitude punkide koondsumma. Võrdsete punktide korral saab määravaks viimase võistlussõidu tulemus.</w:t>
      </w:r>
    </w:p>
    <w:p w14:paraId="107C45A3" w14:textId="77777777" w:rsidR="00815213" w:rsidRPr="00E17064" w:rsidRDefault="00815213" w:rsidP="007F651D">
      <w:pPr>
        <w:rPr>
          <w:rFonts w:ascii="Times New Roman" w:hAnsi="Times New Roman" w:cs="Times New Roman"/>
          <w:sz w:val="22"/>
          <w:szCs w:val="22"/>
          <w:lang w:val="de-CH"/>
        </w:rPr>
      </w:pPr>
    </w:p>
    <w:p w14:paraId="7B393317" w14:textId="77777777" w:rsidR="0026452C"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3.10</w:t>
      </w:r>
      <w:r w:rsidRPr="00E17064">
        <w:rPr>
          <w:rFonts w:ascii="Times New Roman" w:hAnsi="Times New Roman" w:cs="Times New Roman"/>
          <w:sz w:val="22"/>
          <w:szCs w:val="22"/>
          <w:lang w:val="de-CH"/>
        </w:rPr>
        <w:tab/>
        <w:t>Hooaega kokkuvõttev paremusjärjestus selgitatakse iga etapi tulemuste kokku liitmise teel.</w:t>
      </w:r>
      <w:r w:rsidR="0026452C">
        <w:rPr>
          <w:rFonts w:ascii="Times New Roman" w:hAnsi="Times New Roman" w:cs="Times New Roman"/>
          <w:sz w:val="22"/>
          <w:szCs w:val="22"/>
          <w:lang w:val="de-CH"/>
        </w:rPr>
        <w:t xml:space="preserve"> Võitja on kõrgeima punktisummaga võistleja.</w:t>
      </w:r>
      <w:r w:rsidRPr="00E17064">
        <w:rPr>
          <w:rFonts w:ascii="Times New Roman" w:hAnsi="Times New Roman" w:cs="Times New Roman"/>
          <w:sz w:val="22"/>
          <w:szCs w:val="22"/>
          <w:lang w:val="de-CH"/>
        </w:rPr>
        <w:t xml:space="preserve"> </w:t>
      </w:r>
    </w:p>
    <w:p w14:paraId="5C147E78" w14:textId="2617D453"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Võrdsete punktide korral saab määravaks viimase võistluse tulemus, kus mõlemad osalejad osalesid</w:t>
      </w:r>
      <w:r w:rsidR="0026452C">
        <w:rPr>
          <w:rFonts w:ascii="Times New Roman" w:hAnsi="Times New Roman" w:cs="Times New Roman"/>
          <w:sz w:val="22"/>
          <w:szCs w:val="22"/>
          <w:lang w:val="de-CH"/>
        </w:rPr>
        <w:t>, jätkuva võrdsuse korral saab määravaks</w:t>
      </w:r>
      <w:r w:rsidRPr="00E17064">
        <w:rPr>
          <w:rFonts w:ascii="Times New Roman" w:hAnsi="Times New Roman" w:cs="Times New Roman"/>
          <w:sz w:val="22"/>
          <w:szCs w:val="22"/>
          <w:lang w:val="de-CH"/>
        </w:rPr>
        <w:t xml:space="preserve"> kõrgeim viimasel osaletud etapil saavutatud koht sõltumata sellest, kas osaleti koos või mitte.</w:t>
      </w:r>
    </w:p>
    <w:p w14:paraId="1944B270" w14:textId="77777777" w:rsidR="007F651D" w:rsidRPr="00E17064" w:rsidRDefault="007F651D" w:rsidP="007F651D">
      <w:pPr>
        <w:rPr>
          <w:rFonts w:ascii="Times New Roman" w:hAnsi="Times New Roman" w:cs="Times New Roman"/>
          <w:sz w:val="22"/>
          <w:szCs w:val="22"/>
          <w:lang w:val="de-CH"/>
        </w:rPr>
      </w:pPr>
    </w:p>
    <w:p w14:paraId="7B7E3B4A" w14:textId="77777777" w:rsidR="007F651D" w:rsidRPr="00E17064" w:rsidRDefault="007F651D" w:rsidP="007F651D">
      <w:pPr>
        <w:rPr>
          <w:rFonts w:ascii="Times New Roman" w:hAnsi="Times New Roman" w:cs="Times New Roman"/>
          <w:b/>
          <w:bCs/>
          <w:sz w:val="22"/>
          <w:szCs w:val="22"/>
        </w:rPr>
      </w:pPr>
      <w:r w:rsidRPr="00E17064">
        <w:rPr>
          <w:rFonts w:ascii="Times New Roman" w:hAnsi="Times New Roman" w:cs="Times New Roman"/>
          <w:b/>
          <w:bCs/>
          <w:sz w:val="22"/>
          <w:szCs w:val="22"/>
        </w:rPr>
        <w:t>4.</w:t>
      </w:r>
      <w:r w:rsidRPr="00E17064">
        <w:rPr>
          <w:rFonts w:ascii="Times New Roman" w:hAnsi="Times New Roman" w:cs="Times New Roman"/>
          <w:b/>
          <w:bCs/>
          <w:sz w:val="22"/>
          <w:szCs w:val="22"/>
        </w:rPr>
        <w:tab/>
        <w:t>REGISTREERIJATE OSAVÕTUAVALDUSED JA VASTUTUS</w:t>
      </w:r>
    </w:p>
    <w:p w14:paraId="34B58676" w14:textId="77777777" w:rsidR="007F651D" w:rsidRPr="00E17064" w:rsidRDefault="007F651D" w:rsidP="007F651D">
      <w:pPr>
        <w:rPr>
          <w:rFonts w:ascii="Times New Roman" w:hAnsi="Times New Roman" w:cs="Times New Roman"/>
          <w:sz w:val="22"/>
          <w:szCs w:val="22"/>
        </w:rPr>
      </w:pPr>
    </w:p>
    <w:p w14:paraId="32F42B05" w14:textId="4AE75C0B"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rPr>
        <w:t>4.1</w:t>
      </w:r>
      <w:r w:rsidRPr="00E17064">
        <w:rPr>
          <w:rFonts w:ascii="Times New Roman" w:hAnsi="Times New Roman" w:cs="Times New Roman"/>
          <w:sz w:val="22"/>
          <w:szCs w:val="22"/>
        </w:rPr>
        <w:tab/>
        <w:t xml:space="preserve">Võistlejad peavad omama kehtivat EAL harrastaja litsentsi. </w:t>
      </w:r>
      <w:r w:rsidRPr="00E17064">
        <w:rPr>
          <w:rFonts w:ascii="Times New Roman" w:hAnsi="Times New Roman" w:cs="Times New Roman"/>
          <w:sz w:val="22"/>
          <w:szCs w:val="22"/>
          <w:lang w:val="de-CH"/>
        </w:rPr>
        <w:t xml:space="preserve">Litsentse saab taodelda Eesti Autospordi Liidust järgnevalt lingilt: </w:t>
      </w:r>
      <w:hyperlink r:id="rId7" w:history="1">
        <w:r w:rsidR="00072677" w:rsidRPr="00F60699">
          <w:rPr>
            <w:rStyle w:val="Hyperlink"/>
            <w:rFonts w:ascii="Times New Roman" w:hAnsi="Times New Roman" w:cs="Times New Roman"/>
            <w:sz w:val="22"/>
            <w:szCs w:val="22"/>
            <w:lang w:val="de-CH"/>
          </w:rPr>
          <w:t>https://app.autosport.ee/user/sign-up</w:t>
        </w:r>
      </w:hyperlink>
      <w:r w:rsidRPr="00E17064">
        <w:rPr>
          <w:rFonts w:ascii="Times New Roman" w:hAnsi="Times New Roman" w:cs="Times New Roman"/>
          <w:sz w:val="22"/>
          <w:szCs w:val="22"/>
          <w:lang w:val="de-CH"/>
        </w:rPr>
        <w:t>.</w:t>
      </w:r>
      <w:r w:rsidR="00072677">
        <w:rPr>
          <w:rFonts w:ascii="Times New Roman" w:hAnsi="Times New Roman" w:cs="Times New Roman"/>
          <w:sz w:val="22"/>
          <w:szCs w:val="22"/>
          <w:lang w:val="de-CH"/>
        </w:rPr>
        <w:t xml:space="preserve"> </w:t>
      </w:r>
      <w:r w:rsidRPr="00E17064">
        <w:rPr>
          <w:rFonts w:ascii="Times New Roman" w:hAnsi="Times New Roman" w:cs="Times New Roman"/>
          <w:sz w:val="22"/>
          <w:szCs w:val="22"/>
          <w:lang w:val="de-CH"/>
        </w:rPr>
        <w:t xml:space="preserve">  Litsentsi taotlemiseks tuleb süsteemi luua esmalt kasutaja. Pärast seda saab hakata taotlema litsentsi: esmalt tuleb jaotuses "Taotleja" teha valik kas täiskasvanu või noor, jaotuses "Spordiala" valida kart ning jaotuses "Litsentsi tüüp" valida harrastaja. Täiskasvanu litsents 40 €, kuni 18 aastase litsents 20 €. Uskumatu Võidusõit võistlussarjas on lubatud osaleda ainult harrastaja litsentsi omavatel võistlejatel. Osaleda ei saa sportlased, kes on 2024. aastal osalenud kardispordi Eesti meistrivõistlustel, karikavõistlustel või muudel kardispordivõistlustel, kus on nõutud harrastaja tasemest kõrgem võistlejalitsents (rahvasport, rahvuslik ja rahvusvaheline) v.a. erandjuhud korraldaja eriloaga.</w:t>
      </w:r>
    </w:p>
    <w:p w14:paraId="5C232399" w14:textId="77777777" w:rsidR="007F651D" w:rsidRPr="00E17064" w:rsidRDefault="007F651D" w:rsidP="007F651D">
      <w:pPr>
        <w:rPr>
          <w:rFonts w:ascii="Times New Roman" w:hAnsi="Times New Roman" w:cs="Times New Roman"/>
          <w:sz w:val="22"/>
          <w:szCs w:val="22"/>
          <w:lang w:val="de-CH"/>
        </w:rPr>
      </w:pPr>
    </w:p>
    <w:p w14:paraId="4B199B0B" w14:textId="46A09C92"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4.2</w:t>
      </w:r>
      <w:r w:rsidRPr="00E17064">
        <w:rPr>
          <w:rFonts w:ascii="Times New Roman" w:hAnsi="Times New Roman" w:cs="Times New Roman"/>
          <w:sz w:val="22"/>
          <w:szCs w:val="22"/>
          <w:lang w:val="de-CH"/>
        </w:rPr>
        <w:tab/>
        <w:t xml:space="preserve">Osavõtuavaldused tuleb registreerijate poolt esitada Uskumatu Võidusõit Facebook-i lehel </w:t>
      </w:r>
      <w:hyperlink r:id="rId8" w:history="1">
        <w:r w:rsidR="00072677" w:rsidRPr="00F60699">
          <w:rPr>
            <w:rStyle w:val="Hyperlink"/>
            <w:rFonts w:ascii="Times New Roman" w:hAnsi="Times New Roman" w:cs="Times New Roman"/>
            <w:sz w:val="22"/>
            <w:szCs w:val="22"/>
            <w:lang w:val="de-CH"/>
          </w:rPr>
          <w:t>https://www.facebook.com/groups/417505739335327/</w:t>
        </w:r>
      </w:hyperlink>
      <w:r w:rsidR="00072677">
        <w:rPr>
          <w:rFonts w:ascii="Times New Roman" w:hAnsi="Times New Roman" w:cs="Times New Roman"/>
          <w:sz w:val="22"/>
          <w:szCs w:val="22"/>
          <w:lang w:val="de-CH"/>
        </w:rPr>
        <w:t xml:space="preserve"> </w:t>
      </w:r>
      <w:r w:rsidRPr="00E17064">
        <w:rPr>
          <w:rFonts w:ascii="Times New Roman" w:hAnsi="Times New Roman" w:cs="Times New Roman"/>
          <w:sz w:val="22"/>
          <w:szCs w:val="22"/>
          <w:lang w:val="de-CH"/>
        </w:rPr>
        <w:t xml:space="preserve"> või hiljemalt võistluspäeva hommikul registratuuris.</w:t>
      </w:r>
    </w:p>
    <w:p w14:paraId="305DD581" w14:textId="77777777" w:rsidR="007F651D" w:rsidRPr="00E17064" w:rsidRDefault="007F651D" w:rsidP="007F651D">
      <w:pPr>
        <w:rPr>
          <w:rFonts w:ascii="Times New Roman" w:hAnsi="Times New Roman" w:cs="Times New Roman"/>
          <w:sz w:val="22"/>
          <w:szCs w:val="22"/>
          <w:lang w:val="de-CH"/>
        </w:rPr>
      </w:pPr>
    </w:p>
    <w:p w14:paraId="0DEC2CFE" w14:textId="7DA0A4B1"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4.3</w:t>
      </w:r>
      <w:r w:rsidRPr="00E17064">
        <w:rPr>
          <w:rFonts w:ascii="Times New Roman" w:hAnsi="Times New Roman" w:cs="Times New Roman"/>
          <w:sz w:val="22"/>
          <w:szCs w:val="22"/>
          <w:lang w:val="de-CH"/>
        </w:rPr>
        <w:tab/>
        <w:t>Osavõtuavaldus loetakse jõustunuks kui on tasutud osavõtutasu. Osavõtutasu tasutakse sularahas võistluspäeva hommikul võistluste sekretariaadis.</w:t>
      </w:r>
    </w:p>
    <w:p w14:paraId="3886B6E9" w14:textId="77777777" w:rsidR="007F651D" w:rsidRPr="00E17064" w:rsidRDefault="007F651D" w:rsidP="007F651D">
      <w:pPr>
        <w:rPr>
          <w:rFonts w:ascii="Times New Roman" w:hAnsi="Times New Roman" w:cs="Times New Roman"/>
          <w:sz w:val="22"/>
          <w:szCs w:val="22"/>
          <w:lang w:val="de-CH"/>
        </w:rPr>
      </w:pPr>
    </w:p>
    <w:p w14:paraId="2323C9AF"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4.4</w:t>
      </w:r>
      <w:r w:rsidRPr="00E17064">
        <w:rPr>
          <w:rFonts w:ascii="Times New Roman" w:hAnsi="Times New Roman" w:cs="Times New Roman"/>
          <w:sz w:val="22"/>
          <w:szCs w:val="22"/>
          <w:lang w:val="de-CH"/>
        </w:rPr>
        <w:tab/>
        <w:t>Osavõtuavaldusega kinnitab avalduse esitaja, et on lugenud Koodeksit,</w:t>
      </w:r>
    </w:p>
    <w:p w14:paraId="2EFD0B87"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Tehnilisi Tingimusi, Võistlusmäärusi, Sõidureegleid ja Üldjuhendit ning saab nendest aru. Avalduse esitaja peab kinnitama enda ja kõigi endaga kaasas olevate osavõtjate nimel, et austab ja täidab neid reegleid.</w:t>
      </w:r>
    </w:p>
    <w:p w14:paraId="3CB0026D" w14:textId="77777777" w:rsidR="007F651D" w:rsidRPr="00E17064" w:rsidRDefault="007F651D" w:rsidP="007F651D">
      <w:pPr>
        <w:rPr>
          <w:rFonts w:ascii="Times New Roman" w:hAnsi="Times New Roman" w:cs="Times New Roman"/>
          <w:sz w:val="22"/>
          <w:szCs w:val="22"/>
          <w:lang w:val="de-CH"/>
        </w:rPr>
      </w:pPr>
    </w:p>
    <w:p w14:paraId="4759D4E8" w14:textId="2398FEAA"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 xml:space="preserve">4.5 Iga võistleja osaleb sarja võistlustel omal või lapsevanema/hooldaja vastutusel, mida kinnitatakse allkirjaga dokumentide kontrollis. Võistluse korraldajad ja EAL ei vastuta võimalike õnnetuste ning nende tagajärgede eest. Osavõtuavalduse täitnud võistlejal puudub õigus materiaalse nõude </w:t>
      </w:r>
      <w:r w:rsidR="00EE1992">
        <w:rPr>
          <w:rFonts w:ascii="Times New Roman" w:hAnsi="Times New Roman" w:cs="Times New Roman"/>
          <w:sz w:val="22"/>
          <w:szCs w:val="22"/>
          <w:lang w:val="de-CH"/>
        </w:rPr>
        <w:t>esitamiseks</w:t>
      </w:r>
      <w:r w:rsidRPr="00E17064">
        <w:rPr>
          <w:rFonts w:ascii="Times New Roman" w:hAnsi="Times New Roman" w:cs="Times New Roman"/>
          <w:sz w:val="22"/>
          <w:szCs w:val="22"/>
          <w:lang w:val="de-CH"/>
        </w:rPr>
        <w:t xml:space="preserve"> võistluse korraldaja või EAL-i vastu.</w:t>
      </w:r>
    </w:p>
    <w:p w14:paraId="5C49A2CB" w14:textId="77777777" w:rsidR="007F651D" w:rsidRPr="00E17064" w:rsidRDefault="007F651D" w:rsidP="007F651D">
      <w:pPr>
        <w:rPr>
          <w:rFonts w:ascii="Times New Roman" w:hAnsi="Times New Roman" w:cs="Times New Roman"/>
          <w:sz w:val="22"/>
          <w:szCs w:val="22"/>
          <w:lang w:val="de-CH"/>
        </w:rPr>
      </w:pPr>
    </w:p>
    <w:p w14:paraId="0FF72FC6" w14:textId="77777777" w:rsidR="007F651D" w:rsidRPr="00E17064" w:rsidRDefault="007F651D" w:rsidP="007F651D">
      <w:pPr>
        <w:rPr>
          <w:rFonts w:ascii="Times New Roman" w:hAnsi="Times New Roman" w:cs="Times New Roman"/>
          <w:b/>
          <w:bCs/>
          <w:sz w:val="22"/>
          <w:szCs w:val="22"/>
          <w:lang w:val="de-CH"/>
        </w:rPr>
      </w:pPr>
      <w:r w:rsidRPr="00E17064">
        <w:rPr>
          <w:rFonts w:ascii="Times New Roman" w:hAnsi="Times New Roman" w:cs="Times New Roman"/>
          <w:b/>
          <w:bCs/>
          <w:sz w:val="22"/>
          <w:szCs w:val="22"/>
          <w:lang w:val="de-CH"/>
        </w:rPr>
        <w:t>5.</w:t>
      </w:r>
      <w:r w:rsidRPr="00E17064">
        <w:rPr>
          <w:rFonts w:ascii="Times New Roman" w:hAnsi="Times New Roman" w:cs="Times New Roman"/>
          <w:b/>
          <w:bCs/>
          <w:sz w:val="22"/>
          <w:szCs w:val="22"/>
          <w:lang w:val="de-CH"/>
        </w:rPr>
        <w:tab/>
        <w:t>VÕISTLEJAD</w:t>
      </w:r>
    </w:p>
    <w:p w14:paraId="18F0733B" w14:textId="77777777" w:rsidR="007F651D" w:rsidRPr="00E17064" w:rsidRDefault="007F651D" w:rsidP="007F651D">
      <w:pPr>
        <w:rPr>
          <w:rFonts w:ascii="Times New Roman" w:hAnsi="Times New Roman" w:cs="Times New Roman"/>
          <w:sz w:val="22"/>
          <w:szCs w:val="22"/>
          <w:lang w:val="de-CH"/>
        </w:rPr>
      </w:pPr>
    </w:p>
    <w:p w14:paraId="5B817007"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5.1</w:t>
      </w:r>
      <w:r w:rsidRPr="00E17064">
        <w:rPr>
          <w:rFonts w:ascii="Times New Roman" w:hAnsi="Times New Roman" w:cs="Times New Roman"/>
          <w:sz w:val="22"/>
          <w:szCs w:val="22"/>
          <w:lang w:val="de-CH"/>
        </w:rPr>
        <w:tab/>
        <w:t>Võistlejate vanusepiirid võistlusklassides:</w:t>
      </w:r>
    </w:p>
    <w:p w14:paraId="7C4029DC" w14:textId="757324EC" w:rsidR="007F651D" w:rsidRPr="00E17064" w:rsidRDefault="007F651D" w:rsidP="007F651D">
      <w:pPr>
        <w:rPr>
          <w:rFonts w:ascii="Times New Roman" w:hAnsi="Times New Roman" w:cs="Times New Roman"/>
          <w:sz w:val="22"/>
          <w:szCs w:val="22"/>
          <w:lang w:val="de-CH"/>
        </w:rPr>
      </w:pPr>
    </w:p>
    <w:p w14:paraId="0E4908B4" w14:textId="3D60E362" w:rsidR="005110CC" w:rsidRPr="00E17064" w:rsidRDefault="007F651D" w:rsidP="005110CC">
      <w:pPr>
        <w:rPr>
          <w:rFonts w:ascii="Times New Roman" w:hAnsi="Times New Roman" w:cs="Times New Roman"/>
          <w:sz w:val="22"/>
          <w:szCs w:val="22"/>
          <w:lang w:val="de-CH"/>
        </w:rPr>
      </w:pPr>
      <w:r w:rsidRPr="00E17064">
        <w:rPr>
          <w:rFonts w:ascii="Times New Roman" w:hAnsi="Times New Roman" w:cs="Times New Roman"/>
          <w:sz w:val="22"/>
          <w:szCs w:val="22"/>
          <w:lang w:val="de-CH"/>
        </w:rPr>
        <w:t xml:space="preserve">Raket Algajad </w:t>
      </w:r>
      <w:r w:rsidR="005110CC" w:rsidRPr="00E17064">
        <w:rPr>
          <w:rFonts w:ascii="Times New Roman" w:hAnsi="Times New Roman" w:cs="Times New Roman"/>
          <w:sz w:val="22"/>
          <w:szCs w:val="22"/>
          <w:lang w:val="de-CH"/>
        </w:rPr>
        <w:tab/>
      </w:r>
      <w:r w:rsidR="005110CC" w:rsidRPr="00E17064">
        <w:rPr>
          <w:rFonts w:ascii="Times New Roman" w:hAnsi="Times New Roman" w:cs="Times New Roman"/>
          <w:sz w:val="22"/>
          <w:szCs w:val="22"/>
          <w:lang w:val="de-CH"/>
        </w:rPr>
        <w:tab/>
        <w:t>Alates 6 aastat</w:t>
      </w:r>
    </w:p>
    <w:p w14:paraId="4492CEAA" w14:textId="37133E50"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Raket</w:t>
      </w:r>
      <w:r w:rsidR="005110CC" w:rsidRPr="00E17064">
        <w:rPr>
          <w:rFonts w:ascii="Times New Roman" w:hAnsi="Times New Roman" w:cs="Times New Roman"/>
          <w:sz w:val="22"/>
          <w:szCs w:val="22"/>
          <w:lang w:val="de-CH"/>
        </w:rPr>
        <w:tab/>
      </w:r>
      <w:r w:rsidR="005110CC" w:rsidRPr="00E17064">
        <w:rPr>
          <w:rFonts w:ascii="Times New Roman" w:hAnsi="Times New Roman" w:cs="Times New Roman"/>
          <w:sz w:val="22"/>
          <w:szCs w:val="22"/>
          <w:lang w:val="de-CH"/>
        </w:rPr>
        <w:tab/>
      </w:r>
      <w:r w:rsidR="005110CC" w:rsidRPr="00E17064">
        <w:rPr>
          <w:rFonts w:ascii="Times New Roman" w:hAnsi="Times New Roman" w:cs="Times New Roman"/>
          <w:sz w:val="22"/>
          <w:szCs w:val="22"/>
          <w:lang w:val="de-CH"/>
        </w:rPr>
        <w:tab/>
        <w:t>Alates 8 aastat</w:t>
      </w:r>
    </w:p>
    <w:p w14:paraId="48CFC28F" w14:textId="22DD416B"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Micro</w:t>
      </w:r>
      <w:r w:rsidR="005110CC" w:rsidRPr="00E17064">
        <w:rPr>
          <w:rFonts w:ascii="Times New Roman" w:hAnsi="Times New Roman" w:cs="Times New Roman"/>
          <w:sz w:val="22"/>
          <w:szCs w:val="22"/>
          <w:lang w:val="de-CH"/>
        </w:rPr>
        <w:tab/>
      </w:r>
      <w:r w:rsidR="005110CC" w:rsidRPr="00E17064">
        <w:rPr>
          <w:rFonts w:ascii="Times New Roman" w:hAnsi="Times New Roman" w:cs="Times New Roman"/>
          <w:sz w:val="22"/>
          <w:szCs w:val="22"/>
          <w:lang w:val="de-CH"/>
        </w:rPr>
        <w:tab/>
      </w:r>
      <w:r w:rsidR="005110CC" w:rsidRPr="00E17064">
        <w:rPr>
          <w:rFonts w:ascii="Times New Roman" w:hAnsi="Times New Roman" w:cs="Times New Roman"/>
          <w:sz w:val="22"/>
          <w:szCs w:val="22"/>
          <w:lang w:val="de-CH"/>
        </w:rPr>
        <w:tab/>
        <w:t>Alates 8 aastat</w:t>
      </w:r>
    </w:p>
    <w:p w14:paraId="47ACFEDD" w14:textId="77777777" w:rsidR="005110CC"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 xml:space="preserve">Mini 60/Minimax </w:t>
      </w:r>
      <w:r w:rsidR="005110CC" w:rsidRPr="00E17064">
        <w:rPr>
          <w:rFonts w:ascii="Times New Roman" w:hAnsi="Times New Roman" w:cs="Times New Roman"/>
          <w:sz w:val="22"/>
          <w:szCs w:val="22"/>
          <w:lang w:val="de-CH"/>
        </w:rPr>
        <w:tab/>
      </w:r>
      <w:r w:rsidRPr="00E17064">
        <w:rPr>
          <w:rFonts w:ascii="Times New Roman" w:hAnsi="Times New Roman" w:cs="Times New Roman"/>
          <w:sz w:val="22"/>
          <w:szCs w:val="22"/>
          <w:lang w:val="de-CH"/>
        </w:rPr>
        <w:t xml:space="preserve">10-14 aastat </w:t>
      </w:r>
    </w:p>
    <w:p w14:paraId="6567D2DF" w14:textId="4C2237FD"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Junior</w:t>
      </w:r>
      <w:r w:rsidRPr="00E17064">
        <w:rPr>
          <w:rFonts w:ascii="Times New Roman" w:hAnsi="Times New Roman" w:cs="Times New Roman"/>
          <w:sz w:val="22"/>
          <w:szCs w:val="22"/>
          <w:lang w:val="de-CH"/>
        </w:rPr>
        <w:tab/>
      </w:r>
      <w:r w:rsidR="005110CC" w:rsidRPr="00E17064">
        <w:rPr>
          <w:rFonts w:ascii="Times New Roman" w:hAnsi="Times New Roman" w:cs="Times New Roman"/>
          <w:sz w:val="22"/>
          <w:szCs w:val="22"/>
          <w:lang w:val="de-CH"/>
        </w:rPr>
        <w:tab/>
      </w:r>
      <w:r w:rsidR="005110CC" w:rsidRPr="00E17064">
        <w:rPr>
          <w:rFonts w:ascii="Times New Roman" w:hAnsi="Times New Roman" w:cs="Times New Roman"/>
          <w:sz w:val="22"/>
          <w:szCs w:val="22"/>
          <w:lang w:val="de-CH"/>
        </w:rPr>
        <w:tab/>
      </w:r>
      <w:r w:rsidRPr="00E17064">
        <w:rPr>
          <w:rFonts w:ascii="Times New Roman" w:hAnsi="Times New Roman" w:cs="Times New Roman"/>
          <w:sz w:val="22"/>
          <w:szCs w:val="22"/>
          <w:lang w:val="de-CH"/>
        </w:rPr>
        <w:t>12-15 aastat</w:t>
      </w:r>
    </w:p>
    <w:p w14:paraId="5B119691" w14:textId="190751C9"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MAX</w:t>
      </w:r>
      <w:r w:rsidRPr="00E17064">
        <w:rPr>
          <w:rFonts w:ascii="Times New Roman" w:hAnsi="Times New Roman" w:cs="Times New Roman"/>
          <w:sz w:val="22"/>
          <w:szCs w:val="22"/>
          <w:lang w:val="de-CH"/>
        </w:rPr>
        <w:tab/>
      </w:r>
      <w:r w:rsidR="005110CC" w:rsidRPr="00E17064">
        <w:rPr>
          <w:rFonts w:ascii="Times New Roman" w:hAnsi="Times New Roman" w:cs="Times New Roman"/>
          <w:sz w:val="22"/>
          <w:szCs w:val="22"/>
          <w:lang w:val="de-CH"/>
        </w:rPr>
        <w:tab/>
      </w:r>
      <w:r w:rsidR="005110CC" w:rsidRPr="00E17064">
        <w:rPr>
          <w:rFonts w:ascii="Times New Roman" w:hAnsi="Times New Roman" w:cs="Times New Roman"/>
          <w:sz w:val="22"/>
          <w:szCs w:val="22"/>
          <w:lang w:val="de-CH"/>
        </w:rPr>
        <w:tab/>
      </w:r>
      <w:r w:rsidRPr="00E17064">
        <w:rPr>
          <w:rFonts w:ascii="Times New Roman" w:hAnsi="Times New Roman" w:cs="Times New Roman"/>
          <w:sz w:val="22"/>
          <w:szCs w:val="22"/>
          <w:lang w:val="de-CH"/>
        </w:rPr>
        <w:t>alates 14 aastat</w:t>
      </w:r>
    </w:p>
    <w:p w14:paraId="020F42C8" w14:textId="58A736E5"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Rotax DD2</w:t>
      </w:r>
      <w:r w:rsidRPr="00E17064">
        <w:rPr>
          <w:rFonts w:ascii="Times New Roman" w:hAnsi="Times New Roman" w:cs="Times New Roman"/>
          <w:sz w:val="22"/>
          <w:szCs w:val="22"/>
          <w:lang w:val="de-CH"/>
        </w:rPr>
        <w:tab/>
      </w:r>
      <w:r w:rsidR="005110CC" w:rsidRPr="00E17064">
        <w:rPr>
          <w:rFonts w:ascii="Times New Roman" w:hAnsi="Times New Roman" w:cs="Times New Roman"/>
          <w:sz w:val="22"/>
          <w:szCs w:val="22"/>
          <w:lang w:val="de-CH"/>
        </w:rPr>
        <w:tab/>
      </w:r>
      <w:r w:rsidRPr="00E17064">
        <w:rPr>
          <w:rFonts w:ascii="Times New Roman" w:hAnsi="Times New Roman" w:cs="Times New Roman"/>
          <w:sz w:val="22"/>
          <w:szCs w:val="22"/>
          <w:lang w:val="de-CH"/>
        </w:rPr>
        <w:t>alates 15 aastat</w:t>
      </w:r>
    </w:p>
    <w:p w14:paraId="62971255" w14:textId="2D90DA98" w:rsidR="005110CC"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 xml:space="preserve">Retro </w:t>
      </w:r>
      <w:r w:rsidR="00C47F53" w:rsidRPr="00E17064">
        <w:rPr>
          <w:rFonts w:ascii="Times New Roman" w:hAnsi="Times New Roman" w:cs="Times New Roman"/>
          <w:sz w:val="22"/>
          <w:szCs w:val="22"/>
          <w:lang w:val="de-CH"/>
        </w:rPr>
        <w:tab/>
      </w:r>
      <w:r w:rsidR="00C47F53" w:rsidRPr="00E17064">
        <w:rPr>
          <w:rFonts w:ascii="Times New Roman" w:hAnsi="Times New Roman" w:cs="Times New Roman"/>
          <w:sz w:val="22"/>
          <w:szCs w:val="22"/>
          <w:lang w:val="de-CH"/>
        </w:rPr>
        <w:tab/>
      </w:r>
      <w:r w:rsidR="00C47F53" w:rsidRPr="00E17064">
        <w:rPr>
          <w:rFonts w:ascii="Times New Roman" w:hAnsi="Times New Roman" w:cs="Times New Roman"/>
          <w:sz w:val="22"/>
          <w:szCs w:val="22"/>
          <w:lang w:val="de-CH"/>
        </w:rPr>
        <w:tab/>
        <w:t>alates 16 aastat</w:t>
      </w:r>
    </w:p>
    <w:p w14:paraId="1E819ABF" w14:textId="01DF05EE"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KZ</w:t>
      </w:r>
      <w:r w:rsidR="00C47F53" w:rsidRPr="00E17064">
        <w:rPr>
          <w:rFonts w:ascii="Times New Roman" w:hAnsi="Times New Roman" w:cs="Times New Roman"/>
          <w:sz w:val="22"/>
          <w:szCs w:val="22"/>
          <w:lang w:val="de-CH"/>
        </w:rPr>
        <w:tab/>
      </w:r>
      <w:r w:rsidR="00C47F53" w:rsidRPr="00E17064">
        <w:rPr>
          <w:rFonts w:ascii="Times New Roman" w:hAnsi="Times New Roman" w:cs="Times New Roman"/>
          <w:sz w:val="22"/>
          <w:szCs w:val="22"/>
          <w:lang w:val="de-CH"/>
        </w:rPr>
        <w:tab/>
      </w:r>
      <w:r w:rsidR="00C47F53" w:rsidRPr="00E17064">
        <w:rPr>
          <w:rFonts w:ascii="Times New Roman" w:hAnsi="Times New Roman" w:cs="Times New Roman"/>
          <w:sz w:val="22"/>
          <w:szCs w:val="22"/>
          <w:lang w:val="de-CH"/>
        </w:rPr>
        <w:tab/>
        <w:t>alates 18 aastat</w:t>
      </w:r>
    </w:p>
    <w:p w14:paraId="564C2EF3" w14:textId="63F33095"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 xml:space="preserve"> </w:t>
      </w:r>
    </w:p>
    <w:p w14:paraId="43B2105F"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Võistleja peab litsentsi väljastamise ajal mahtuma etteantud vanusepiiridesse või peab nõutav vanus täituma jooksval kalendriaastal.</w:t>
      </w:r>
    </w:p>
    <w:p w14:paraId="212ADC2A" w14:textId="77777777" w:rsidR="007F651D" w:rsidRPr="00E17064" w:rsidRDefault="007F651D" w:rsidP="007F651D">
      <w:pPr>
        <w:rPr>
          <w:rFonts w:ascii="Times New Roman" w:hAnsi="Times New Roman" w:cs="Times New Roman"/>
          <w:sz w:val="22"/>
          <w:szCs w:val="22"/>
          <w:lang w:val="de-CH"/>
        </w:rPr>
      </w:pPr>
    </w:p>
    <w:p w14:paraId="044CEDF6"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lastRenderedPageBreak/>
        <w:t>5.2</w:t>
      </w:r>
      <w:r w:rsidRPr="00E17064">
        <w:rPr>
          <w:rFonts w:ascii="Times New Roman" w:hAnsi="Times New Roman" w:cs="Times New Roman"/>
          <w:sz w:val="22"/>
          <w:szCs w:val="22"/>
          <w:lang w:val="de-CH"/>
        </w:rPr>
        <w:tab/>
        <w:t>Võistlusklassis Raket võidakse lubada peakohtuniku/žürii eriloaga võistlema ka nooremaid, miinimumvanus 5 aastat.</w:t>
      </w:r>
    </w:p>
    <w:p w14:paraId="16519A69" w14:textId="77777777" w:rsidR="007F651D" w:rsidRPr="00E17064" w:rsidRDefault="007F651D" w:rsidP="007F651D">
      <w:pPr>
        <w:rPr>
          <w:rFonts w:ascii="Times New Roman" w:hAnsi="Times New Roman" w:cs="Times New Roman"/>
          <w:sz w:val="22"/>
          <w:szCs w:val="22"/>
          <w:lang w:val="de-CH"/>
        </w:rPr>
      </w:pPr>
    </w:p>
    <w:p w14:paraId="539D6FC8" w14:textId="77777777" w:rsidR="007F651D" w:rsidRPr="00E17064" w:rsidRDefault="007F651D" w:rsidP="007F651D">
      <w:pPr>
        <w:rPr>
          <w:rFonts w:ascii="Times New Roman" w:hAnsi="Times New Roman" w:cs="Times New Roman"/>
          <w:b/>
          <w:bCs/>
          <w:sz w:val="22"/>
          <w:szCs w:val="22"/>
          <w:lang w:val="de-CH"/>
        </w:rPr>
      </w:pPr>
      <w:r w:rsidRPr="00E17064">
        <w:rPr>
          <w:rFonts w:ascii="Times New Roman" w:hAnsi="Times New Roman" w:cs="Times New Roman"/>
          <w:b/>
          <w:bCs/>
          <w:sz w:val="22"/>
          <w:szCs w:val="22"/>
          <w:lang w:val="de-CH"/>
        </w:rPr>
        <w:t>6.</w:t>
      </w:r>
      <w:r w:rsidRPr="00E17064">
        <w:rPr>
          <w:rFonts w:ascii="Times New Roman" w:hAnsi="Times New Roman" w:cs="Times New Roman"/>
          <w:b/>
          <w:bCs/>
          <w:sz w:val="22"/>
          <w:szCs w:val="22"/>
          <w:lang w:val="de-CH"/>
        </w:rPr>
        <w:tab/>
        <w:t>KARDID JA TURVAVARUSTUS</w:t>
      </w:r>
    </w:p>
    <w:p w14:paraId="59D629FD" w14:textId="77777777" w:rsidR="007F651D" w:rsidRPr="00E17064" w:rsidRDefault="007F651D" w:rsidP="007F651D">
      <w:pPr>
        <w:rPr>
          <w:rFonts w:ascii="Times New Roman" w:hAnsi="Times New Roman" w:cs="Times New Roman"/>
          <w:sz w:val="22"/>
          <w:szCs w:val="22"/>
          <w:lang w:val="de-CH"/>
        </w:rPr>
      </w:pPr>
    </w:p>
    <w:p w14:paraId="0815C30E"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6.1</w:t>
      </w:r>
      <w:r w:rsidRPr="00E17064">
        <w:rPr>
          <w:rFonts w:ascii="Times New Roman" w:hAnsi="Times New Roman" w:cs="Times New Roman"/>
          <w:sz w:val="22"/>
          <w:szCs w:val="22"/>
          <w:lang w:val="de-CH"/>
        </w:rPr>
        <w:tab/>
        <w:t>Võistlustele aktsepteeritakse ainult neid karte, mis võistlusklassist tulenevalt vastavad Uskumatu Võidusõidu tehnilistele tingimustele ja võistlusjuhendile. Igal etapil viiakse läbi tehniline ja sõiduvarustuse kontroll. Korraldajatel jääb õigus tingimustele mitte vastavaid karte ja puuduliku varustusega sõitjaid mitte rajale lasta.</w:t>
      </w:r>
    </w:p>
    <w:p w14:paraId="45E89207" w14:textId="77777777" w:rsidR="007F651D" w:rsidRPr="00E17064" w:rsidRDefault="007F651D" w:rsidP="007F651D">
      <w:pPr>
        <w:rPr>
          <w:rFonts w:ascii="Times New Roman" w:hAnsi="Times New Roman" w:cs="Times New Roman"/>
          <w:sz w:val="22"/>
          <w:szCs w:val="22"/>
          <w:lang w:val="de-CH"/>
        </w:rPr>
      </w:pPr>
    </w:p>
    <w:p w14:paraId="0636FB40"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6.2</w:t>
      </w:r>
      <w:r w:rsidRPr="00E17064">
        <w:rPr>
          <w:rFonts w:ascii="Times New Roman" w:hAnsi="Times New Roman" w:cs="Times New Roman"/>
          <w:sz w:val="22"/>
          <w:szCs w:val="22"/>
          <w:lang w:val="de-CH"/>
        </w:rPr>
        <w:tab/>
        <w:t>Sõitja peab kasutama homologeeringuga kardikombet (homologeering võib olla aegunud). Sõitja peab kasutama kinnist kardikiivrit, mis peab olema tähistatud eurotähisega “E”. Sõitja peab kandma randmeid katvaid kardikindaid ja pahkluid katvaid kardijalanõusid. Rangelt soovituslik on kasutada kaelatuge ja ribikaitsmeid. Kasutatav sõiduvarustus peab olema terve. Sõiduvarustuse olemasolu ja kasutamise korrektsust kontrollitakse tehnilises kontrollis ja terve võistluspäeva jooksul. Puuduste ilmnemisel on kohtunikel õigus võistlejat mitte starti lubada.</w:t>
      </w:r>
    </w:p>
    <w:p w14:paraId="06517E86" w14:textId="77777777" w:rsidR="007F651D" w:rsidRPr="00E17064" w:rsidRDefault="007F651D" w:rsidP="007F651D">
      <w:pPr>
        <w:rPr>
          <w:rFonts w:ascii="Times New Roman" w:hAnsi="Times New Roman" w:cs="Times New Roman"/>
          <w:sz w:val="22"/>
          <w:szCs w:val="22"/>
          <w:lang w:val="de-CH"/>
        </w:rPr>
      </w:pPr>
    </w:p>
    <w:p w14:paraId="7F6F9DF6" w14:textId="77777777" w:rsidR="007F651D" w:rsidRPr="00E17064" w:rsidRDefault="007F651D" w:rsidP="007F651D">
      <w:pPr>
        <w:rPr>
          <w:rFonts w:ascii="Times New Roman" w:hAnsi="Times New Roman" w:cs="Times New Roman"/>
          <w:b/>
          <w:bCs/>
          <w:sz w:val="22"/>
          <w:szCs w:val="22"/>
          <w:lang w:val="de-CH"/>
        </w:rPr>
      </w:pPr>
      <w:r w:rsidRPr="00E17064">
        <w:rPr>
          <w:rFonts w:ascii="Times New Roman" w:hAnsi="Times New Roman" w:cs="Times New Roman"/>
          <w:b/>
          <w:bCs/>
          <w:sz w:val="22"/>
          <w:szCs w:val="22"/>
          <w:lang w:val="de-CH"/>
        </w:rPr>
        <w:t>7.</w:t>
      </w:r>
      <w:r w:rsidRPr="00E17064">
        <w:rPr>
          <w:rFonts w:ascii="Times New Roman" w:hAnsi="Times New Roman" w:cs="Times New Roman"/>
          <w:b/>
          <w:bCs/>
          <w:sz w:val="22"/>
          <w:szCs w:val="22"/>
          <w:lang w:val="de-CH"/>
        </w:rPr>
        <w:tab/>
        <w:t>VÕISTLUSETAPPIDE LÄBIVIIMINE</w:t>
      </w:r>
    </w:p>
    <w:p w14:paraId="780BEAEA" w14:textId="77777777" w:rsidR="007F651D" w:rsidRPr="00E17064" w:rsidRDefault="007F651D" w:rsidP="007F651D">
      <w:pPr>
        <w:rPr>
          <w:rFonts w:ascii="Times New Roman" w:hAnsi="Times New Roman" w:cs="Times New Roman"/>
          <w:sz w:val="22"/>
          <w:szCs w:val="22"/>
          <w:lang w:val="de-CH"/>
        </w:rPr>
      </w:pPr>
    </w:p>
    <w:p w14:paraId="7C3FF948"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7.1</w:t>
      </w:r>
      <w:r w:rsidRPr="00E17064">
        <w:rPr>
          <w:rFonts w:ascii="Times New Roman" w:hAnsi="Times New Roman" w:cs="Times New Roman"/>
          <w:sz w:val="22"/>
          <w:szCs w:val="22"/>
          <w:lang w:val="de-CH"/>
        </w:rPr>
        <w:tab/>
        <w:t>Võistlusetapi kord ja võitlusformaat täpsustatakse võistlusjuhendis.</w:t>
      </w:r>
    </w:p>
    <w:p w14:paraId="3D4B3D1C"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7.2</w:t>
      </w:r>
      <w:r w:rsidRPr="00E17064">
        <w:rPr>
          <w:rFonts w:ascii="Times New Roman" w:hAnsi="Times New Roman" w:cs="Times New Roman"/>
          <w:sz w:val="22"/>
          <w:szCs w:val="22"/>
          <w:lang w:val="de-CH"/>
        </w:rPr>
        <w:tab/>
      </w:r>
      <w:r w:rsidRPr="00E17064">
        <w:rPr>
          <w:rFonts w:ascii="Times New Roman" w:hAnsi="Times New Roman" w:cs="Times New Roman"/>
          <w:sz w:val="22"/>
          <w:szCs w:val="22"/>
          <w:lang w:val="de-CH"/>
        </w:rPr>
        <w:tab/>
        <w:t>Võistluse juht ja/või žürii võib lühendada tugeva vihma ja erakorraliste ilmaolude või force majore korral võistlussõitude distantsi pikkust tagamaks osalejate ohutus.</w:t>
      </w:r>
    </w:p>
    <w:p w14:paraId="664E5C34" w14:textId="62681A12"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 xml:space="preserve"> </w:t>
      </w:r>
    </w:p>
    <w:p w14:paraId="67341FF0" w14:textId="77777777" w:rsidR="007F651D" w:rsidRPr="00E17064" w:rsidRDefault="007F651D" w:rsidP="007F651D">
      <w:pPr>
        <w:rPr>
          <w:rFonts w:ascii="Times New Roman" w:hAnsi="Times New Roman" w:cs="Times New Roman"/>
          <w:b/>
          <w:bCs/>
          <w:sz w:val="22"/>
          <w:szCs w:val="22"/>
          <w:lang w:val="de-CH"/>
        </w:rPr>
      </w:pPr>
      <w:r w:rsidRPr="00E17064">
        <w:rPr>
          <w:rFonts w:ascii="Times New Roman" w:hAnsi="Times New Roman" w:cs="Times New Roman"/>
          <w:b/>
          <w:bCs/>
          <w:sz w:val="22"/>
          <w:szCs w:val="22"/>
          <w:lang w:val="de-CH"/>
        </w:rPr>
        <w:t>8.</w:t>
      </w:r>
      <w:r w:rsidRPr="00E17064">
        <w:rPr>
          <w:rFonts w:ascii="Times New Roman" w:hAnsi="Times New Roman" w:cs="Times New Roman"/>
          <w:b/>
          <w:bCs/>
          <w:sz w:val="22"/>
          <w:szCs w:val="22"/>
          <w:lang w:val="de-CH"/>
        </w:rPr>
        <w:tab/>
        <w:t>STARDIJÄRJEKORRAD</w:t>
      </w:r>
    </w:p>
    <w:p w14:paraId="55BA2D5A" w14:textId="77777777" w:rsidR="007F651D" w:rsidRPr="00E17064" w:rsidRDefault="007F651D" w:rsidP="007F651D">
      <w:pPr>
        <w:rPr>
          <w:rFonts w:ascii="Times New Roman" w:hAnsi="Times New Roman" w:cs="Times New Roman"/>
          <w:sz w:val="22"/>
          <w:szCs w:val="22"/>
          <w:lang w:val="de-CH"/>
        </w:rPr>
      </w:pPr>
    </w:p>
    <w:p w14:paraId="626AB680"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8.1</w:t>
      </w:r>
      <w:r w:rsidRPr="00E17064">
        <w:rPr>
          <w:rFonts w:ascii="Times New Roman" w:hAnsi="Times New Roman" w:cs="Times New Roman"/>
          <w:sz w:val="22"/>
          <w:szCs w:val="22"/>
          <w:lang w:val="de-CH"/>
        </w:rPr>
        <w:tab/>
        <w:t>Hommikuse treeningsõitude (mis on ühtlasi kvalifikatsioonisõidud), lõppedes avaldatakse ametlikud kvalifikatsioonisõitude tulemused ja võistlussõitude stardijärjekorrad. Kõik võistlejad peavad enne võistlust osalema vähemalt ühes vabatreeningus.</w:t>
      </w:r>
    </w:p>
    <w:p w14:paraId="32E8406A" w14:textId="77777777" w:rsidR="007F651D" w:rsidRPr="00E17064" w:rsidRDefault="007F651D" w:rsidP="007F651D">
      <w:pPr>
        <w:rPr>
          <w:rFonts w:ascii="Times New Roman" w:hAnsi="Times New Roman" w:cs="Times New Roman"/>
          <w:sz w:val="22"/>
          <w:szCs w:val="22"/>
          <w:lang w:val="de-CH"/>
        </w:rPr>
      </w:pPr>
    </w:p>
    <w:p w14:paraId="12FBFC46"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8.2</w:t>
      </w:r>
      <w:r w:rsidRPr="00E17064">
        <w:rPr>
          <w:rFonts w:ascii="Times New Roman" w:hAnsi="Times New Roman" w:cs="Times New Roman"/>
          <w:sz w:val="22"/>
          <w:szCs w:val="22"/>
          <w:lang w:val="de-CH"/>
        </w:rPr>
        <w:tab/>
        <w:t>Iga eelneva võistlussõidu tulemus määrab järgmise võistlussõidu stardipositsiooni.</w:t>
      </w:r>
    </w:p>
    <w:p w14:paraId="6809D422" w14:textId="77777777" w:rsidR="007F651D" w:rsidRPr="00E17064" w:rsidRDefault="007F651D" w:rsidP="007F651D">
      <w:pPr>
        <w:rPr>
          <w:rFonts w:ascii="Times New Roman" w:hAnsi="Times New Roman" w:cs="Times New Roman"/>
          <w:sz w:val="22"/>
          <w:szCs w:val="22"/>
          <w:lang w:val="de-CH"/>
        </w:rPr>
      </w:pPr>
    </w:p>
    <w:p w14:paraId="5C1BF9DC"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8.3</w:t>
      </w:r>
      <w:r w:rsidRPr="00E17064">
        <w:rPr>
          <w:rFonts w:ascii="Times New Roman" w:hAnsi="Times New Roman" w:cs="Times New Roman"/>
          <w:sz w:val="22"/>
          <w:szCs w:val="22"/>
          <w:lang w:val="de-CH"/>
        </w:rPr>
        <w:tab/>
        <w:t>Parima stardikoha saavutanud võistlejal on õigus valida esireas endale sobiv stardipositsioon. Võimalik muudatus puudutab ainult esimest stardirida. Oma soovist peab ta teavitama võistluse juhti või eelstardikohtunikku niipea, kui ta saabub eelstarditsooni.</w:t>
      </w:r>
    </w:p>
    <w:p w14:paraId="384D6123" w14:textId="77777777" w:rsidR="007F651D" w:rsidRPr="00E17064" w:rsidRDefault="007F651D" w:rsidP="007F651D">
      <w:pPr>
        <w:rPr>
          <w:rFonts w:ascii="Times New Roman" w:hAnsi="Times New Roman" w:cs="Times New Roman"/>
          <w:sz w:val="22"/>
          <w:szCs w:val="22"/>
          <w:lang w:val="de-CH"/>
        </w:rPr>
      </w:pPr>
    </w:p>
    <w:p w14:paraId="0B944AFE"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8.4</w:t>
      </w:r>
      <w:r w:rsidRPr="00E17064">
        <w:rPr>
          <w:rFonts w:ascii="Times New Roman" w:hAnsi="Times New Roman" w:cs="Times New Roman"/>
          <w:sz w:val="22"/>
          <w:szCs w:val="22"/>
          <w:lang w:val="de-CH"/>
        </w:rPr>
        <w:tab/>
        <w:t>Pääs eelstarditsooni suletakse 5 minutit enne ajakavas ettenähtud stardiaega. Kui võistleja koos kardiga ei ole selleks ajaks jõudnud oma kohale stardirivis, ei ole lubatud võistlejal startida, v.a. erijuhtumid, kus seda lubatakse võistluse juhi või žürii otsusega.</w:t>
      </w:r>
    </w:p>
    <w:p w14:paraId="530DAC7E" w14:textId="77777777" w:rsidR="007F651D" w:rsidRPr="00E17064" w:rsidRDefault="007F651D" w:rsidP="007F651D">
      <w:pPr>
        <w:rPr>
          <w:rFonts w:ascii="Times New Roman" w:hAnsi="Times New Roman" w:cs="Times New Roman"/>
          <w:sz w:val="22"/>
          <w:szCs w:val="22"/>
          <w:lang w:val="de-CH"/>
        </w:rPr>
      </w:pPr>
    </w:p>
    <w:p w14:paraId="4E9F3CC8" w14:textId="77777777" w:rsidR="007F651D" w:rsidRPr="00E17064" w:rsidRDefault="007F651D" w:rsidP="007F651D">
      <w:pPr>
        <w:rPr>
          <w:rFonts w:ascii="Times New Roman" w:hAnsi="Times New Roman" w:cs="Times New Roman"/>
          <w:b/>
          <w:bCs/>
          <w:sz w:val="22"/>
          <w:szCs w:val="22"/>
          <w:lang w:val="de-CH"/>
        </w:rPr>
      </w:pPr>
      <w:r w:rsidRPr="00E17064">
        <w:rPr>
          <w:rFonts w:ascii="Times New Roman" w:hAnsi="Times New Roman" w:cs="Times New Roman"/>
          <w:b/>
          <w:bCs/>
          <w:sz w:val="22"/>
          <w:szCs w:val="22"/>
          <w:lang w:val="de-CH"/>
        </w:rPr>
        <w:t>9.</w:t>
      </w:r>
      <w:r w:rsidRPr="00E17064">
        <w:rPr>
          <w:rFonts w:ascii="Times New Roman" w:hAnsi="Times New Roman" w:cs="Times New Roman"/>
          <w:b/>
          <w:bCs/>
          <w:sz w:val="22"/>
          <w:szCs w:val="22"/>
          <w:lang w:val="de-CH"/>
        </w:rPr>
        <w:tab/>
        <w:t>STARDIPROTSEDUUR</w:t>
      </w:r>
    </w:p>
    <w:p w14:paraId="4DEBAAC8" w14:textId="77777777" w:rsidR="007F651D" w:rsidRPr="00E17064" w:rsidRDefault="007F651D" w:rsidP="007F651D">
      <w:pPr>
        <w:rPr>
          <w:rFonts w:ascii="Times New Roman" w:hAnsi="Times New Roman" w:cs="Times New Roman"/>
          <w:sz w:val="22"/>
          <w:szCs w:val="22"/>
          <w:lang w:val="de-CH"/>
        </w:rPr>
      </w:pPr>
    </w:p>
    <w:p w14:paraId="6503AA99"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9.1</w:t>
      </w:r>
      <w:r w:rsidRPr="00E17064">
        <w:rPr>
          <w:rFonts w:ascii="Times New Roman" w:hAnsi="Times New Roman" w:cs="Times New Roman"/>
          <w:sz w:val="22"/>
          <w:szCs w:val="22"/>
          <w:lang w:val="de-CH"/>
        </w:rPr>
        <w:tab/>
        <w:t>Võistlusklassides Raket85, Mini, 60, Junior, MAX, DD2 antakse veerevstart.</w:t>
      </w:r>
    </w:p>
    <w:p w14:paraId="58B497A8" w14:textId="77777777" w:rsidR="007F651D" w:rsidRPr="00E17064" w:rsidRDefault="007F651D" w:rsidP="007F651D">
      <w:pPr>
        <w:rPr>
          <w:rFonts w:ascii="Times New Roman" w:hAnsi="Times New Roman" w:cs="Times New Roman"/>
          <w:sz w:val="22"/>
          <w:szCs w:val="22"/>
          <w:lang w:val="de-CH"/>
        </w:rPr>
      </w:pPr>
    </w:p>
    <w:p w14:paraId="232AED56"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9.2</w:t>
      </w:r>
      <w:r w:rsidRPr="00E17064">
        <w:rPr>
          <w:rFonts w:ascii="Times New Roman" w:hAnsi="Times New Roman" w:cs="Times New Roman"/>
          <w:sz w:val="22"/>
          <w:szCs w:val="22"/>
          <w:lang w:val="de-CH"/>
        </w:rPr>
        <w:tab/>
        <w:t>Retro, KZ, Raket Algajad võistlusklassides antakse paigalt start.</w:t>
      </w:r>
    </w:p>
    <w:p w14:paraId="40DFC5E6" w14:textId="77777777" w:rsidR="007F651D" w:rsidRPr="00E17064" w:rsidRDefault="007F651D" w:rsidP="007F651D">
      <w:pPr>
        <w:rPr>
          <w:rFonts w:ascii="Times New Roman" w:hAnsi="Times New Roman" w:cs="Times New Roman"/>
          <w:sz w:val="22"/>
          <w:szCs w:val="22"/>
          <w:lang w:val="de-CH"/>
        </w:rPr>
      </w:pPr>
    </w:p>
    <w:p w14:paraId="63B7D13C"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9.3</w:t>
      </w:r>
      <w:r w:rsidRPr="00E17064">
        <w:rPr>
          <w:rFonts w:ascii="Times New Roman" w:hAnsi="Times New Roman" w:cs="Times New Roman"/>
          <w:sz w:val="22"/>
          <w:szCs w:val="22"/>
          <w:lang w:val="de-CH"/>
        </w:rPr>
        <w:tab/>
        <w:t>Võistlejad on kohustatud lubama kohtunikel kasutada võistluskartidele paigaldatud kaamerate salvestisi.</w:t>
      </w:r>
    </w:p>
    <w:p w14:paraId="1DE2CBFB" w14:textId="77777777" w:rsidR="007F651D" w:rsidRPr="00E17064" w:rsidRDefault="007F651D" w:rsidP="007F651D">
      <w:pPr>
        <w:rPr>
          <w:rFonts w:ascii="Times New Roman" w:hAnsi="Times New Roman" w:cs="Times New Roman"/>
          <w:sz w:val="22"/>
          <w:szCs w:val="22"/>
          <w:lang w:val="de-CH"/>
        </w:rPr>
      </w:pPr>
    </w:p>
    <w:p w14:paraId="20B82637" w14:textId="77777777" w:rsidR="007F651D" w:rsidRPr="00E17064" w:rsidRDefault="007F651D" w:rsidP="007F651D">
      <w:pPr>
        <w:rPr>
          <w:rFonts w:ascii="Times New Roman" w:hAnsi="Times New Roman" w:cs="Times New Roman"/>
          <w:b/>
          <w:bCs/>
          <w:sz w:val="22"/>
          <w:szCs w:val="22"/>
          <w:lang w:val="de-CH"/>
        </w:rPr>
      </w:pPr>
      <w:r w:rsidRPr="00E17064">
        <w:rPr>
          <w:rFonts w:ascii="Times New Roman" w:hAnsi="Times New Roman" w:cs="Times New Roman"/>
          <w:b/>
          <w:bCs/>
          <w:sz w:val="22"/>
          <w:szCs w:val="22"/>
          <w:lang w:val="de-CH"/>
        </w:rPr>
        <w:t>10.</w:t>
      </w:r>
      <w:r w:rsidRPr="00E17064">
        <w:rPr>
          <w:rFonts w:ascii="Times New Roman" w:hAnsi="Times New Roman" w:cs="Times New Roman"/>
          <w:b/>
          <w:bCs/>
          <w:sz w:val="22"/>
          <w:szCs w:val="22"/>
          <w:lang w:val="de-CH"/>
        </w:rPr>
        <w:tab/>
        <w:t>VÕISTLUSSÕIDU PEATAMINE</w:t>
      </w:r>
    </w:p>
    <w:p w14:paraId="539ED123" w14:textId="77777777" w:rsidR="007F651D" w:rsidRPr="00E17064" w:rsidRDefault="007F651D" w:rsidP="007F651D">
      <w:pPr>
        <w:rPr>
          <w:rFonts w:ascii="Times New Roman" w:hAnsi="Times New Roman" w:cs="Times New Roman"/>
          <w:sz w:val="22"/>
          <w:szCs w:val="22"/>
          <w:lang w:val="de-CH"/>
        </w:rPr>
      </w:pPr>
    </w:p>
    <w:p w14:paraId="0ECA1EA8"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Võistlussõit peatatakse võistlusjuhi otsusel, lipusignaaliga „punane lipp“.</w:t>
      </w:r>
    </w:p>
    <w:p w14:paraId="7B06DEEE" w14:textId="77777777" w:rsidR="007F651D" w:rsidRPr="00E17064" w:rsidRDefault="007F651D" w:rsidP="007F651D">
      <w:pPr>
        <w:rPr>
          <w:rFonts w:ascii="Times New Roman" w:hAnsi="Times New Roman" w:cs="Times New Roman"/>
          <w:sz w:val="22"/>
          <w:szCs w:val="22"/>
          <w:lang w:val="de-CH"/>
        </w:rPr>
      </w:pPr>
    </w:p>
    <w:p w14:paraId="51A350BD" w14:textId="77777777" w:rsidR="007F651D" w:rsidRPr="00E17064" w:rsidRDefault="007F651D" w:rsidP="007F651D">
      <w:pPr>
        <w:rPr>
          <w:rFonts w:ascii="Times New Roman" w:hAnsi="Times New Roman" w:cs="Times New Roman"/>
          <w:b/>
          <w:bCs/>
          <w:sz w:val="22"/>
          <w:szCs w:val="22"/>
          <w:lang w:val="de-CH"/>
        </w:rPr>
      </w:pPr>
      <w:r w:rsidRPr="00E17064">
        <w:rPr>
          <w:rFonts w:ascii="Times New Roman" w:hAnsi="Times New Roman" w:cs="Times New Roman"/>
          <w:b/>
          <w:bCs/>
          <w:sz w:val="22"/>
          <w:szCs w:val="22"/>
          <w:lang w:val="de-CH"/>
        </w:rPr>
        <w:t>11.</w:t>
      </w:r>
      <w:r w:rsidRPr="00E17064">
        <w:rPr>
          <w:rFonts w:ascii="Times New Roman" w:hAnsi="Times New Roman" w:cs="Times New Roman"/>
          <w:b/>
          <w:bCs/>
          <w:sz w:val="22"/>
          <w:szCs w:val="22"/>
          <w:lang w:val="de-CH"/>
        </w:rPr>
        <w:tab/>
        <w:t>FINIŠ</w:t>
      </w:r>
    </w:p>
    <w:p w14:paraId="015D3B4E" w14:textId="77777777" w:rsidR="007F651D" w:rsidRPr="00E17064" w:rsidRDefault="007F651D" w:rsidP="007F651D">
      <w:pPr>
        <w:rPr>
          <w:rFonts w:ascii="Times New Roman" w:hAnsi="Times New Roman" w:cs="Times New Roman"/>
          <w:sz w:val="22"/>
          <w:szCs w:val="22"/>
          <w:lang w:val="de-CH"/>
        </w:rPr>
      </w:pPr>
    </w:p>
    <w:p w14:paraId="70B8CE3D"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Võistlussõit lõpeb võistlusjuhi poolt, lipusignaaliga „´ruuduline lipp“.</w:t>
      </w:r>
    </w:p>
    <w:p w14:paraId="7CCCEF1F" w14:textId="77777777" w:rsidR="007F651D" w:rsidRPr="00E17064" w:rsidRDefault="007F651D" w:rsidP="007F651D">
      <w:pPr>
        <w:rPr>
          <w:rFonts w:ascii="Times New Roman" w:hAnsi="Times New Roman" w:cs="Times New Roman"/>
          <w:sz w:val="22"/>
          <w:szCs w:val="22"/>
          <w:lang w:val="de-CH"/>
        </w:rPr>
      </w:pPr>
    </w:p>
    <w:p w14:paraId="5CFE7252" w14:textId="77777777" w:rsidR="007F651D" w:rsidRPr="00E17064" w:rsidRDefault="007F651D" w:rsidP="007F651D">
      <w:pPr>
        <w:rPr>
          <w:rFonts w:ascii="Times New Roman" w:hAnsi="Times New Roman" w:cs="Times New Roman"/>
          <w:b/>
          <w:bCs/>
          <w:sz w:val="22"/>
          <w:szCs w:val="22"/>
          <w:lang w:val="de-CH"/>
        </w:rPr>
      </w:pPr>
      <w:r w:rsidRPr="00E17064">
        <w:rPr>
          <w:rFonts w:ascii="Times New Roman" w:hAnsi="Times New Roman" w:cs="Times New Roman"/>
          <w:b/>
          <w:bCs/>
          <w:sz w:val="22"/>
          <w:szCs w:val="22"/>
          <w:lang w:val="de-CH"/>
        </w:rPr>
        <w:t>12.</w:t>
      </w:r>
      <w:r w:rsidRPr="00E17064">
        <w:rPr>
          <w:rFonts w:ascii="Times New Roman" w:hAnsi="Times New Roman" w:cs="Times New Roman"/>
          <w:b/>
          <w:bCs/>
          <w:sz w:val="22"/>
          <w:szCs w:val="22"/>
          <w:lang w:val="de-CH"/>
        </w:rPr>
        <w:tab/>
        <w:t>VÕISTLUSETAPPIDE LÕPPTULEMUSED</w:t>
      </w:r>
    </w:p>
    <w:p w14:paraId="28748995" w14:textId="77777777" w:rsidR="007F651D" w:rsidRPr="00E17064" w:rsidRDefault="007F651D" w:rsidP="007F651D">
      <w:pPr>
        <w:rPr>
          <w:rFonts w:ascii="Times New Roman" w:hAnsi="Times New Roman" w:cs="Times New Roman"/>
          <w:sz w:val="22"/>
          <w:szCs w:val="22"/>
          <w:lang w:val="de-CH"/>
        </w:rPr>
      </w:pPr>
    </w:p>
    <w:p w14:paraId="19CEF225"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Igas võistlusklassis on etapi lõpptulemuseks üksikute võistlussõitude punktide koondsumma. Võrdsete punktide puhul saab määravaks viimase võistlussõidu tulemus.</w:t>
      </w:r>
    </w:p>
    <w:p w14:paraId="332C4730" w14:textId="77777777" w:rsidR="007F651D" w:rsidRPr="00E17064" w:rsidRDefault="007F651D" w:rsidP="007F651D">
      <w:pPr>
        <w:rPr>
          <w:rFonts w:ascii="Times New Roman" w:hAnsi="Times New Roman" w:cs="Times New Roman"/>
          <w:sz w:val="22"/>
          <w:szCs w:val="22"/>
          <w:lang w:val="de-CH"/>
        </w:rPr>
      </w:pPr>
    </w:p>
    <w:p w14:paraId="44B3DCCC" w14:textId="77777777" w:rsidR="007F651D" w:rsidRPr="00E17064" w:rsidRDefault="007F651D" w:rsidP="007F651D">
      <w:pPr>
        <w:rPr>
          <w:rFonts w:ascii="Times New Roman" w:hAnsi="Times New Roman" w:cs="Times New Roman"/>
          <w:b/>
          <w:bCs/>
          <w:sz w:val="22"/>
          <w:szCs w:val="22"/>
          <w:lang w:val="de-CH"/>
        </w:rPr>
      </w:pPr>
      <w:r w:rsidRPr="00E17064">
        <w:rPr>
          <w:rFonts w:ascii="Times New Roman" w:hAnsi="Times New Roman" w:cs="Times New Roman"/>
          <w:b/>
          <w:bCs/>
          <w:sz w:val="22"/>
          <w:szCs w:val="22"/>
          <w:lang w:val="de-CH"/>
        </w:rPr>
        <w:t>13.</w:t>
      </w:r>
      <w:r w:rsidRPr="00E17064">
        <w:rPr>
          <w:rFonts w:ascii="Times New Roman" w:hAnsi="Times New Roman" w:cs="Times New Roman"/>
          <w:b/>
          <w:bCs/>
          <w:sz w:val="22"/>
          <w:szCs w:val="22"/>
          <w:lang w:val="de-CH"/>
        </w:rPr>
        <w:tab/>
        <w:t>JUHISED JA INFORMATSIOON OSAVÕTJATELE</w:t>
      </w:r>
    </w:p>
    <w:p w14:paraId="432A4837" w14:textId="77777777" w:rsidR="007F651D" w:rsidRPr="00E17064" w:rsidRDefault="007F651D" w:rsidP="007F651D">
      <w:pPr>
        <w:rPr>
          <w:rFonts w:ascii="Times New Roman" w:hAnsi="Times New Roman" w:cs="Times New Roman"/>
          <w:sz w:val="22"/>
          <w:szCs w:val="22"/>
          <w:lang w:val="de-CH"/>
        </w:rPr>
      </w:pPr>
    </w:p>
    <w:p w14:paraId="4821321C"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Kogu info on kättesaadav registratuuris ja võistluse infotahvlil.</w:t>
      </w:r>
    </w:p>
    <w:p w14:paraId="3C8C24A1"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 xml:space="preserve"> </w:t>
      </w:r>
    </w:p>
    <w:p w14:paraId="676600C3" w14:textId="77777777" w:rsidR="007F651D" w:rsidRPr="00E17064" w:rsidRDefault="007F651D" w:rsidP="007F651D">
      <w:pPr>
        <w:rPr>
          <w:rFonts w:ascii="Times New Roman" w:hAnsi="Times New Roman" w:cs="Times New Roman"/>
          <w:sz w:val="22"/>
          <w:szCs w:val="22"/>
          <w:lang w:val="de-CH"/>
        </w:rPr>
      </w:pPr>
    </w:p>
    <w:p w14:paraId="4F383598" w14:textId="77777777" w:rsidR="007F651D" w:rsidRPr="00E17064" w:rsidRDefault="007F651D" w:rsidP="007F651D">
      <w:pPr>
        <w:rPr>
          <w:rFonts w:ascii="Times New Roman" w:hAnsi="Times New Roman" w:cs="Times New Roman"/>
          <w:b/>
          <w:bCs/>
          <w:sz w:val="22"/>
          <w:szCs w:val="22"/>
          <w:lang w:val="de-CH"/>
        </w:rPr>
      </w:pPr>
      <w:r w:rsidRPr="00E17064">
        <w:rPr>
          <w:rFonts w:ascii="Times New Roman" w:hAnsi="Times New Roman" w:cs="Times New Roman"/>
          <w:b/>
          <w:bCs/>
          <w:sz w:val="22"/>
          <w:szCs w:val="22"/>
          <w:lang w:val="de-CH"/>
        </w:rPr>
        <w:t>14.</w:t>
      </w:r>
      <w:r w:rsidRPr="00E17064">
        <w:rPr>
          <w:rFonts w:ascii="Times New Roman" w:hAnsi="Times New Roman" w:cs="Times New Roman"/>
          <w:b/>
          <w:bCs/>
          <w:sz w:val="22"/>
          <w:szCs w:val="22"/>
          <w:lang w:val="de-CH"/>
        </w:rPr>
        <w:tab/>
        <w:t>AUTASUSTAMINE</w:t>
      </w:r>
    </w:p>
    <w:p w14:paraId="3A6CF29E" w14:textId="77777777" w:rsidR="007F651D" w:rsidRPr="00E17064" w:rsidRDefault="007F651D" w:rsidP="007F651D">
      <w:pPr>
        <w:rPr>
          <w:rFonts w:ascii="Times New Roman" w:hAnsi="Times New Roman" w:cs="Times New Roman"/>
          <w:sz w:val="22"/>
          <w:szCs w:val="22"/>
          <w:lang w:val="de-CH"/>
        </w:rPr>
      </w:pPr>
    </w:p>
    <w:p w14:paraId="3F31877D" w14:textId="7DC3FA59" w:rsidR="007F651D"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14.1</w:t>
      </w:r>
      <w:r w:rsidRPr="00E17064">
        <w:rPr>
          <w:rFonts w:ascii="Times New Roman" w:hAnsi="Times New Roman" w:cs="Times New Roman"/>
          <w:sz w:val="22"/>
          <w:szCs w:val="22"/>
          <w:lang w:val="de-CH"/>
        </w:rPr>
        <w:tab/>
        <w:t>Igal etapil autasustatakse korraldaja poolt võistlusklasside kolme esimest võistlejat. Võistluste partneritel ja sponsoritel on õigus välja anda eriauhindu. Autasustamine viiakse läbi peale finaalsõitude lõppu, kolm paremat võistlejat on kohustatud ilmuma autasustamisele sõiduülikonnas.</w:t>
      </w:r>
    </w:p>
    <w:p w14:paraId="3959B6F2" w14:textId="77777777" w:rsidR="00E17064" w:rsidRPr="00E17064" w:rsidRDefault="00E17064" w:rsidP="007F651D">
      <w:pPr>
        <w:rPr>
          <w:rFonts w:ascii="Times New Roman" w:hAnsi="Times New Roman" w:cs="Times New Roman"/>
          <w:sz w:val="22"/>
          <w:szCs w:val="22"/>
          <w:lang w:val="de-CH"/>
        </w:rPr>
      </w:pPr>
    </w:p>
    <w:p w14:paraId="6A279AB4"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14.2</w:t>
      </w:r>
      <w:r w:rsidRPr="00E17064">
        <w:rPr>
          <w:rFonts w:ascii="Times New Roman" w:hAnsi="Times New Roman" w:cs="Times New Roman"/>
          <w:sz w:val="22"/>
          <w:szCs w:val="22"/>
          <w:lang w:val="de-CH"/>
        </w:rPr>
        <w:tab/>
        <w:t>Hooaja kokkuvõttes paremate autasustamine toimub eraldi üritusena, mille toimumisaeg ja koht avalikustatakse hooaja lõpus.</w:t>
      </w:r>
    </w:p>
    <w:p w14:paraId="0C66DDF6" w14:textId="77777777" w:rsidR="007F651D" w:rsidRPr="00E17064" w:rsidRDefault="007F651D" w:rsidP="007F651D">
      <w:pPr>
        <w:rPr>
          <w:rFonts w:ascii="Times New Roman" w:hAnsi="Times New Roman" w:cs="Times New Roman"/>
          <w:sz w:val="22"/>
          <w:szCs w:val="22"/>
          <w:lang w:val="de-CH"/>
        </w:rPr>
      </w:pPr>
    </w:p>
    <w:p w14:paraId="615DCF6D" w14:textId="77777777" w:rsidR="007F651D" w:rsidRPr="00E17064" w:rsidRDefault="007F651D" w:rsidP="007F651D">
      <w:pPr>
        <w:rPr>
          <w:rFonts w:ascii="Times New Roman" w:hAnsi="Times New Roman" w:cs="Times New Roman"/>
          <w:b/>
          <w:bCs/>
          <w:sz w:val="22"/>
          <w:szCs w:val="22"/>
          <w:lang w:val="de-CH"/>
        </w:rPr>
      </w:pPr>
      <w:r w:rsidRPr="00E17064">
        <w:rPr>
          <w:rFonts w:ascii="Times New Roman" w:hAnsi="Times New Roman" w:cs="Times New Roman"/>
          <w:b/>
          <w:bCs/>
          <w:sz w:val="22"/>
          <w:szCs w:val="22"/>
          <w:lang w:val="de-CH"/>
        </w:rPr>
        <w:t>15.</w:t>
      </w:r>
      <w:r w:rsidRPr="00E17064">
        <w:rPr>
          <w:rFonts w:ascii="Times New Roman" w:hAnsi="Times New Roman" w:cs="Times New Roman"/>
          <w:b/>
          <w:bCs/>
          <w:sz w:val="22"/>
          <w:szCs w:val="22"/>
          <w:lang w:val="de-CH"/>
        </w:rPr>
        <w:tab/>
        <w:t>OSAVÕTUTASUD</w:t>
      </w:r>
    </w:p>
    <w:p w14:paraId="66EB771D" w14:textId="77777777" w:rsidR="007F651D" w:rsidRPr="00E17064" w:rsidRDefault="007F651D" w:rsidP="007F651D">
      <w:pPr>
        <w:rPr>
          <w:rFonts w:ascii="Times New Roman" w:hAnsi="Times New Roman" w:cs="Times New Roman"/>
          <w:sz w:val="22"/>
          <w:szCs w:val="22"/>
          <w:lang w:val="de-CH"/>
        </w:rPr>
      </w:pPr>
    </w:p>
    <w:p w14:paraId="724590AA"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15.1</w:t>
      </w:r>
      <w:r w:rsidRPr="00E17064">
        <w:rPr>
          <w:rFonts w:ascii="Times New Roman" w:hAnsi="Times New Roman" w:cs="Times New Roman"/>
          <w:sz w:val="22"/>
          <w:szCs w:val="22"/>
          <w:lang w:val="de-CH"/>
        </w:rPr>
        <w:tab/>
        <w:t>Osavõtutasu tuleb maksta sularahas samaaegselt osavõtuavalduse esitamisega võistluspäeva hommikul.</w:t>
      </w:r>
    </w:p>
    <w:p w14:paraId="71CBB0A2" w14:textId="77777777" w:rsidR="007F651D" w:rsidRPr="00E17064" w:rsidRDefault="007F651D" w:rsidP="007F651D">
      <w:pPr>
        <w:rPr>
          <w:rFonts w:ascii="Times New Roman" w:hAnsi="Times New Roman" w:cs="Times New Roman"/>
          <w:sz w:val="22"/>
          <w:szCs w:val="22"/>
          <w:lang w:val="de-CH"/>
        </w:rPr>
      </w:pPr>
    </w:p>
    <w:p w14:paraId="2E441FD4"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15.2</w:t>
      </w:r>
      <w:r w:rsidRPr="00E17064">
        <w:rPr>
          <w:rFonts w:ascii="Times New Roman" w:hAnsi="Times New Roman" w:cs="Times New Roman"/>
          <w:sz w:val="22"/>
          <w:szCs w:val="22"/>
          <w:lang w:val="de-CH"/>
        </w:rPr>
        <w:tab/>
        <w:t>Osavõtutasu eelregistreerunud võistleja kohta ühel etapil on 70€ ** Täpsustub võistlusjuhendiga</w:t>
      </w:r>
    </w:p>
    <w:p w14:paraId="0685CDED" w14:textId="77777777" w:rsidR="007F651D" w:rsidRPr="00E17064" w:rsidRDefault="007F651D" w:rsidP="007F651D">
      <w:pPr>
        <w:rPr>
          <w:rFonts w:ascii="Times New Roman" w:hAnsi="Times New Roman" w:cs="Times New Roman"/>
          <w:sz w:val="22"/>
          <w:szCs w:val="22"/>
          <w:lang w:val="de-CH"/>
        </w:rPr>
      </w:pPr>
    </w:p>
    <w:p w14:paraId="5639C2A1" w14:textId="77777777" w:rsidR="007F651D" w:rsidRPr="00E17064" w:rsidRDefault="007F651D" w:rsidP="007F651D">
      <w:pPr>
        <w:rPr>
          <w:rFonts w:ascii="Times New Roman" w:hAnsi="Times New Roman" w:cs="Times New Roman"/>
          <w:b/>
          <w:bCs/>
          <w:sz w:val="22"/>
          <w:szCs w:val="22"/>
          <w:lang w:val="de-CH"/>
        </w:rPr>
      </w:pPr>
      <w:r w:rsidRPr="00E17064">
        <w:rPr>
          <w:rFonts w:ascii="Times New Roman" w:hAnsi="Times New Roman" w:cs="Times New Roman"/>
          <w:b/>
          <w:bCs/>
          <w:sz w:val="22"/>
          <w:szCs w:val="22"/>
          <w:lang w:val="de-CH"/>
        </w:rPr>
        <w:t>16.</w:t>
      </w:r>
      <w:r w:rsidRPr="00E17064">
        <w:rPr>
          <w:rFonts w:ascii="Times New Roman" w:hAnsi="Times New Roman" w:cs="Times New Roman"/>
          <w:b/>
          <w:bCs/>
          <w:sz w:val="22"/>
          <w:szCs w:val="22"/>
          <w:lang w:val="de-CH"/>
        </w:rPr>
        <w:tab/>
        <w:t>REHVID</w:t>
      </w:r>
    </w:p>
    <w:p w14:paraId="00EC89E9" w14:textId="77777777" w:rsidR="007F651D" w:rsidRPr="00E17064" w:rsidRDefault="007F651D" w:rsidP="007F651D">
      <w:pPr>
        <w:rPr>
          <w:rFonts w:ascii="Times New Roman" w:hAnsi="Times New Roman" w:cs="Times New Roman"/>
          <w:sz w:val="22"/>
          <w:szCs w:val="22"/>
          <w:lang w:val="de-CH"/>
        </w:rPr>
      </w:pPr>
    </w:p>
    <w:p w14:paraId="0D7366F2"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16.1</w:t>
      </w:r>
      <w:r w:rsidRPr="00E17064">
        <w:rPr>
          <w:rFonts w:ascii="Times New Roman" w:hAnsi="Times New Roman" w:cs="Times New Roman"/>
          <w:sz w:val="22"/>
          <w:szCs w:val="22"/>
          <w:lang w:val="de-CH"/>
        </w:rPr>
        <w:tab/>
        <w:t>Erinevates võistluklassides kasutatavad rehvid on määratletud „Uskumatu Võidusõidu tehnilistes tingimustes“</w:t>
      </w:r>
    </w:p>
    <w:p w14:paraId="1F410757" w14:textId="77777777" w:rsidR="007F651D" w:rsidRPr="00E17064" w:rsidRDefault="007F651D" w:rsidP="007F651D">
      <w:pPr>
        <w:rPr>
          <w:rFonts w:ascii="Times New Roman" w:hAnsi="Times New Roman" w:cs="Times New Roman"/>
          <w:sz w:val="22"/>
          <w:szCs w:val="22"/>
          <w:lang w:val="de-CH"/>
        </w:rPr>
      </w:pPr>
    </w:p>
    <w:p w14:paraId="1CC36724" w14:textId="486268EE" w:rsidR="007F651D" w:rsidRPr="00E17064" w:rsidRDefault="007F651D" w:rsidP="007F651D">
      <w:pPr>
        <w:rPr>
          <w:rFonts w:ascii="Times New Roman" w:hAnsi="Times New Roman" w:cs="Times New Roman"/>
          <w:b/>
          <w:bCs/>
          <w:sz w:val="22"/>
          <w:szCs w:val="22"/>
          <w:lang w:val="de-CH"/>
        </w:rPr>
      </w:pPr>
      <w:r w:rsidRPr="00E17064">
        <w:rPr>
          <w:rFonts w:ascii="Times New Roman" w:hAnsi="Times New Roman" w:cs="Times New Roman"/>
          <w:b/>
          <w:bCs/>
          <w:sz w:val="22"/>
          <w:szCs w:val="22"/>
          <w:lang w:val="de-CH"/>
        </w:rPr>
        <w:t>17.</w:t>
      </w:r>
      <w:r w:rsidRPr="00E17064">
        <w:rPr>
          <w:rFonts w:ascii="Times New Roman" w:hAnsi="Times New Roman" w:cs="Times New Roman"/>
          <w:b/>
          <w:bCs/>
          <w:sz w:val="22"/>
          <w:szCs w:val="22"/>
          <w:lang w:val="de-CH"/>
        </w:rPr>
        <w:tab/>
        <w:t xml:space="preserve">KÜTUS </w:t>
      </w:r>
      <w:r w:rsidR="00E17064">
        <w:rPr>
          <w:rFonts w:ascii="Times New Roman" w:hAnsi="Times New Roman" w:cs="Times New Roman"/>
          <w:b/>
          <w:bCs/>
          <w:sz w:val="22"/>
          <w:szCs w:val="22"/>
          <w:lang w:val="de-CH"/>
        </w:rPr>
        <w:t>JA</w:t>
      </w:r>
      <w:r w:rsidRPr="00E17064">
        <w:rPr>
          <w:rFonts w:ascii="Times New Roman" w:hAnsi="Times New Roman" w:cs="Times New Roman"/>
          <w:b/>
          <w:bCs/>
          <w:sz w:val="22"/>
          <w:szCs w:val="22"/>
          <w:lang w:val="de-CH"/>
        </w:rPr>
        <w:t xml:space="preserve"> ÕLID</w:t>
      </w:r>
    </w:p>
    <w:p w14:paraId="0F5899B3" w14:textId="77777777" w:rsidR="007F651D" w:rsidRPr="00E17064" w:rsidRDefault="007F651D" w:rsidP="007F651D">
      <w:pPr>
        <w:rPr>
          <w:rFonts w:ascii="Times New Roman" w:hAnsi="Times New Roman" w:cs="Times New Roman"/>
          <w:sz w:val="22"/>
          <w:szCs w:val="22"/>
          <w:lang w:val="de-CH"/>
        </w:rPr>
      </w:pPr>
    </w:p>
    <w:p w14:paraId="550D1A0B"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17.1</w:t>
      </w:r>
      <w:r w:rsidRPr="00E17064">
        <w:rPr>
          <w:rFonts w:ascii="Times New Roman" w:hAnsi="Times New Roman" w:cs="Times New Roman"/>
          <w:sz w:val="22"/>
          <w:szCs w:val="22"/>
          <w:lang w:val="de-CH"/>
        </w:rPr>
        <w:tab/>
        <w:t>Erinevates võistluklassides kasutatavad kütused ja õlid on määratletud „Uskumatu Võidusõidu tehnilistes tingimustes“</w:t>
      </w:r>
    </w:p>
    <w:p w14:paraId="72ACE80E" w14:textId="77777777" w:rsidR="007F651D" w:rsidRPr="00E17064" w:rsidRDefault="007F651D" w:rsidP="007F651D">
      <w:pPr>
        <w:rPr>
          <w:rFonts w:ascii="Times New Roman" w:hAnsi="Times New Roman" w:cs="Times New Roman"/>
          <w:sz w:val="22"/>
          <w:szCs w:val="22"/>
          <w:lang w:val="de-CH"/>
        </w:rPr>
      </w:pPr>
    </w:p>
    <w:p w14:paraId="6E4F5153" w14:textId="77777777" w:rsidR="007F651D" w:rsidRPr="00E17064" w:rsidRDefault="007F651D" w:rsidP="007F651D">
      <w:pPr>
        <w:rPr>
          <w:rFonts w:ascii="Times New Roman" w:hAnsi="Times New Roman" w:cs="Times New Roman"/>
          <w:b/>
          <w:bCs/>
          <w:sz w:val="22"/>
          <w:szCs w:val="22"/>
          <w:lang w:val="de-CH"/>
        </w:rPr>
      </w:pPr>
      <w:r w:rsidRPr="00E17064">
        <w:rPr>
          <w:rFonts w:ascii="Times New Roman" w:hAnsi="Times New Roman" w:cs="Times New Roman"/>
          <w:b/>
          <w:bCs/>
          <w:sz w:val="22"/>
          <w:szCs w:val="22"/>
          <w:lang w:val="de-CH"/>
        </w:rPr>
        <w:t>18.</w:t>
      </w:r>
      <w:r w:rsidRPr="00E17064">
        <w:rPr>
          <w:rFonts w:ascii="Times New Roman" w:hAnsi="Times New Roman" w:cs="Times New Roman"/>
          <w:b/>
          <w:bCs/>
          <w:sz w:val="22"/>
          <w:szCs w:val="22"/>
          <w:lang w:val="de-CH"/>
        </w:rPr>
        <w:tab/>
        <w:t>AJAVÕTT</w:t>
      </w:r>
    </w:p>
    <w:p w14:paraId="73EFE119" w14:textId="77777777" w:rsidR="007F651D" w:rsidRPr="00E17064" w:rsidRDefault="007F651D" w:rsidP="007F651D">
      <w:pPr>
        <w:rPr>
          <w:rFonts w:ascii="Times New Roman" w:hAnsi="Times New Roman" w:cs="Times New Roman"/>
          <w:sz w:val="22"/>
          <w:szCs w:val="22"/>
          <w:lang w:val="de-CH"/>
        </w:rPr>
      </w:pPr>
    </w:p>
    <w:p w14:paraId="549B7757"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18.1</w:t>
      </w:r>
      <w:r w:rsidRPr="00E17064">
        <w:rPr>
          <w:rFonts w:ascii="Times New Roman" w:hAnsi="Times New Roman" w:cs="Times New Roman"/>
          <w:sz w:val="22"/>
          <w:szCs w:val="22"/>
          <w:lang w:val="de-CH"/>
        </w:rPr>
        <w:tab/>
        <w:t>Võistlejad kohustuvad kasutama kardile/võistlejale kinnitatud ajavõtutransponderit kogu võistluspäeva sõitude vältel.</w:t>
      </w:r>
    </w:p>
    <w:p w14:paraId="6B3E16CD" w14:textId="77777777" w:rsidR="007F651D" w:rsidRPr="00E17064" w:rsidRDefault="007F651D" w:rsidP="007F651D">
      <w:pPr>
        <w:rPr>
          <w:rFonts w:ascii="Times New Roman" w:hAnsi="Times New Roman" w:cs="Times New Roman"/>
          <w:sz w:val="22"/>
          <w:szCs w:val="22"/>
          <w:lang w:val="de-CH"/>
        </w:rPr>
      </w:pPr>
    </w:p>
    <w:p w14:paraId="47FD9A47"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18.2</w:t>
      </w:r>
      <w:r w:rsidRPr="00E17064">
        <w:rPr>
          <w:rFonts w:ascii="Times New Roman" w:hAnsi="Times New Roman" w:cs="Times New Roman"/>
          <w:sz w:val="22"/>
          <w:szCs w:val="22"/>
          <w:lang w:val="de-CH"/>
        </w:rPr>
        <w:tab/>
        <w:t>Ajamõõdu transponder on garanteeritud ja broneeritud ainult eelregistreerunud võistlejatele.</w:t>
      </w:r>
    </w:p>
    <w:p w14:paraId="67146D88" w14:textId="77777777" w:rsidR="007F651D" w:rsidRPr="00E17064" w:rsidRDefault="007F651D" w:rsidP="007F651D">
      <w:pPr>
        <w:rPr>
          <w:rFonts w:ascii="Times New Roman" w:hAnsi="Times New Roman" w:cs="Times New Roman"/>
          <w:sz w:val="22"/>
          <w:szCs w:val="22"/>
          <w:lang w:val="de-CH"/>
        </w:rPr>
      </w:pPr>
    </w:p>
    <w:p w14:paraId="15BAEF26"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18.3</w:t>
      </w:r>
      <w:r w:rsidRPr="00E17064">
        <w:rPr>
          <w:rFonts w:ascii="Times New Roman" w:hAnsi="Times New Roman" w:cs="Times New Roman"/>
          <w:sz w:val="22"/>
          <w:szCs w:val="22"/>
          <w:lang w:val="de-CH"/>
        </w:rPr>
        <w:tab/>
        <w:t>Transponderi kahjustamise, kaotamise või mitte õigeaegse tagastamise korral kohustub võistleja hüvitama transponderi maksumuse.</w:t>
      </w:r>
    </w:p>
    <w:p w14:paraId="3F753822" w14:textId="77777777" w:rsidR="007F651D" w:rsidRPr="00E17064" w:rsidRDefault="007F651D" w:rsidP="007F651D">
      <w:pPr>
        <w:rPr>
          <w:rFonts w:ascii="Times New Roman" w:hAnsi="Times New Roman" w:cs="Times New Roman"/>
          <w:sz w:val="22"/>
          <w:szCs w:val="22"/>
          <w:lang w:val="de-CH"/>
        </w:rPr>
      </w:pPr>
    </w:p>
    <w:p w14:paraId="0EF73417"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 xml:space="preserve">18.5 Transponderid tuleb tagastada 60 minuti jooksul pärast võistleja viimase sõidu lõppu sekretariaati. </w:t>
      </w:r>
    </w:p>
    <w:p w14:paraId="3C9611A0" w14:textId="77777777" w:rsidR="007F651D" w:rsidRDefault="007F651D" w:rsidP="007F651D">
      <w:pPr>
        <w:rPr>
          <w:rFonts w:ascii="Times New Roman" w:hAnsi="Times New Roman" w:cs="Times New Roman"/>
          <w:sz w:val="22"/>
          <w:szCs w:val="22"/>
          <w:lang w:val="de-CH"/>
        </w:rPr>
      </w:pPr>
    </w:p>
    <w:p w14:paraId="4ACD078C" w14:textId="77777777" w:rsidR="00E17064" w:rsidRDefault="00E17064" w:rsidP="007F651D">
      <w:pPr>
        <w:rPr>
          <w:rFonts w:ascii="Times New Roman" w:hAnsi="Times New Roman" w:cs="Times New Roman"/>
          <w:sz w:val="22"/>
          <w:szCs w:val="22"/>
          <w:lang w:val="de-CH"/>
        </w:rPr>
      </w:pPr>
    </w:p>
    <w:p w14:paraId="662AD0A1" w14:textId="77777777" w:rsidR="0026452C" w:rsidRDefault="0026452C" w:rsidP="007F651D">
      <w:pPr>
        <w:rPr>
          <w:rFonts w:ascii="Times New Roman" w:hAnsi="Times New Roman" w:cs="Times New Roman"/>
          <w:sz w:val="22"/>
          <w:szCs w:val="22"/>
          <w:lang w:val="de-CH"/>
        </w:rPr>
      </w:pPr>
    </w:p>
    <w:p w14:paraId="090B2FFF" w14:textId="77777777" w:rsidR="00A73A42" w:rsidRDefault="00A73A42" w:rsidP="007F651D">
      <w:pPr>
        <w:rPr>
          <w:rFonts w:ascii="Times New Roman" w:hAnsi="Times New Roman" w:cs="Times New Roman"/>
          <w:sz w:val="22"/>
          <w:szCs w:val="22"/>
          <w:lang w:val="de-CH"/>
        </w:rPr>
      </w:pPr>
    </w:p>
    <w:p w14:paraId="4D710ED0" w14:textId="77777777" w:rsidR="00E17064" w:rsidRPr="00E17064" w:rsidRDefault="00E17064" w:rsidP="007F651D">
      <w:pPr>
        <w:rPr>
          <w:rFonts w:ascii="Times New Roman" w:hAnsi="Times New Roman" w:cs="Times New Roman"/>
          <w:sz w:val="22"/>
          <w:szCs w:val="22"/>
          <w:lang w:val="de-CH"/>
        </w:rPr>
      </w:pPr>
    </w:p>
    <w:p w14:paraId="642EF499" w14:textId="1CE7A942" w:rsidR="007F651D" w:rsidRPr="00E17064" w:rsidRDefault="007F651D" w:rsidP="007F651D">
      <w:pPr>
        <w:rPr>
          <w:rFonts w:ascii="Times New Roman" w:hAnsi="Times New Roman" w:cs="Times New Roman"/>
          <w:b/>
          <w:bCs/>
          <w:sz w:val="22"/>
          <w:szCs w:val="22"/>
          <w:lang w:val="de-CH"/>
        </w:rPr>
      </w:pPr>
      <w:r w:rsidRPr="00E17064">
        <w:rPr>
          <w:rFonts w:ascii="Times New Roman" w:hAnsi="Times New Roman" w:cs="Times New Roman"/>
          <w:b/>
          <w:bCs/>
          <w:sz w:val="22"/>
          <w:szCs w:val="22"/>
          <w:lang w:val="de-CH"/>
        </w:rPr>
        <w:lastRenderedPageBreak/>
        <w:t>19.</w:t>
      </w:r>
      <w:r w:rsidRPr="00E17064">
        <w:rPr>
          <w:rFonts w:ascii="Times New Roman" w:hAnsi="Times New Roman" w:cs="Times New Roman"/>
          <w:b/>
          <w:bCs/>
          <w:sz w:val="22"/>
          <w:szCs w:val="22"/>
          <w:lang w:val="de-CH"/>
        </w:rPr>
        <w:tab/>
        <w:t xml:space="preserve">PROTESTIMINE </w:t>
      </w:r>
    </w:p>
    <w:p w14:paraId="786A8ABD" w14:textId="77777777" w:rsidR="007F651D" w:rsidRPr="00E17064" w:rsidRDefault="007F651D" w:rsidP="007F651D">
      <w:pPr>
        <w:rPr>
          <w:rFonts w:ascii="Times New Roman" w:hAnsi="Times New Roman" w:cs="Times New Roman"/>
          <w:sz w:val="22"/>
          <w:szCs w:val="22"/>
          <w:lang w:val="de-CH"/>
        </w:rPr>
      </w:pPr>
    </w:p>
    <w:p w14:paraId="2A5969DA"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19.1</w:t>
      </w:r>
      <w:r w:rsidRPr="00E17064">
        <w:rPr>
          <w:rFonts w:ascii="Times New Roman" w:hAnsi="Times New Roman" w:cs="Times New Roman"/>
          <w:sz w:val="22"/>
          <w:szCs w:val="22"/>
          <w:lang w:val="de-CH"/>
        </w:rPr>
        <w:tab/>
        <w:t>Protestimine</w:t>
      </w:r>
    </w:p>
    <w:p w14:paraId="433E86F8" w14:textId="77777777" w:rsidR="007F651D" w:rsidRPr="00E17064" w:rsidRDefault="007F651D" w:rsidP="007F651D">
      <w:pPr>
        <w:rPr>
          <w:rFonts w:ascii="Times New Roman" w:hAnsi="Times New Roman" w:cs="Times New Roman"/>
          <w:sz w:val="22"/>
          <w:szCs w:val="22"/>
          <w:lang w:val="de-CH"/>
        </w:rPr>
      </w:pPr>
    </w:p>
    <w:p w14:paraId="50CCA977"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19.2</w:t>
      </w:r>
      <w:r w:rsidRPr="00E17064">
        <w:rPr>
          <w:rFonts w:ascii="Times New Roman" w:hAnsi="Times New Roman" w:cs="Times New Roman"/>
          <w:sz w:val="22"/>
          <w:szCs w:val="22"/>
          <w:lang w:val="de-CH"/>
        </w:rPr>
        <w:tab/>
        <w:t>Proteste võistluse juhi tegevuse või otsuste kohta võib esitada EAL-i kardispordi alakomiteele 36 tunni jooksul peale lõplike tulemuste avaldamist e-postile info@autosport.ee.</w:t>
      </w:r>
    </w:p>
    <w:p w14:paraId="568E1E1C" w14:textId="77777777" w:rsidR="007F651D" w:rsidRPr="00E17064" w:rsidRDefault="007F651D" w:rsidP="007F651D">
      <w:pPr>
        <w:rPr>
          <w:rFonts w:ascii="Times New Roman" w:hAnsi="Times New Roman" w:cs="Times New Roman"/>
          <w:sz w:val="22"/>
          <w:szCs w:val="22"/>
          <w:lang w:val="de-CH"/>
        </w:rPr>
      </w:pPr>
    </w:p>
    <w:p w14:paraId="2525F6E2" w14:textId="77777777"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19.3</w:t>
      </w:r>
      <w:r w:rsidRPr="00E17064">
        <w:rPr>
          <w:rFonts w:ascii="Times New Roman" w:hAnsi="Times New Roman" w:cs="Times New Roman"/>
          <w:sz w:val="22"/>
          <w:szCs w:val="22"/>
        </w:rPr>
        <w:tab/>
        <w:t>Protestimaks on 300 eurot. Tasutakse ülekandega EAL- kontole hiljemalt 36 tunni jooksul peale lõplike tulemuste avaldamist.</w:t>
      </w:r>
    </w:p>
    <w:p w14:paraId="3C7D065B" w14:textId="77777777" w:rsidR="007F651D" w:rsidRPr="00E17064" w:rsidRDefault="007F651D" w:rsidP="007F651D">
      <w:pPr>
        <w:rPr>
          <w:rFonts w:ascii="Times New Roman" w:hAnsi="Times New Roman" w:cs="Times New Roman"/>
          <w:sz w:val="22"/>
          <w:szCs w:val="22"/>
        </w:rPr>
      </w:pPr>
    </w:p>
    <w:p w14:paraId="27D6AAD7" w14:textId="16DB1B55" w:rsidR="007F651D" w:rsidRPr="00E17064" w:rsidRDefault="007F651D" w:rsidP="007F651D">
      <w:pPr>
        <w:rPr>
          <w:rFonts w:ascii="Times New Roman" w:hAnsi="Times New Roman" w:cs="Times New Roman"/>
          <w:sz w:val="22"/>
          <w:szCs w:val="22"/>
        </w:rPr>
      </w:pPr>
      <w:r w:rsidRPr="00E17064">
        <w:rPr>
          <w:rFonts w:ascii="Times New Roman" w:hAnsi="Times New Roman" w:cs="Times New Roman"/>
          <w:sz w:val="22"/>
          <w:szCs w:val="22"/>
        </w:rPr>
        <w:t>19.4</w:t>
      </w:r>
      <w:r w:rsidRPr="00E17064">
        <w:rPr>
          <w:rFonts w:ascii="Times New Roman" w:hAnsi="Times New Roman" w:cs="Times New Roman"/>
          <w:sz w:val="22"/>
          <w:szCs w:val="22"/>
        </w:rPr>
        <w:tab/>
        <w:t>Alakomitee vastab esitatud protestile hiljemalt 7 tööpäeva jooksu peale protesti esitamist. Alakomitee otsus on lõplik.</w:t>
      </w:r>
    </w:p>
    <w:p w14:paraId="12B325F6" w14:textId="77777777" w:rsidR="00C47F53" w:rsidRPr="00E17064" w:rsidRDefault="00C47F53" w:rsidP="007F651D">
      <w:pPr>
        <w:rPr>
          <w:rFonts w:ascii="Times New Roman" w:hAnsi="Times New Roman" w:cs="Times New Roman"/>
          <w:sz w:val="22"/>
          <w:szCs w:val="22"/>
        </w:rPr>
      </w:pPr>
    </w:p>
    <w:p w14:paraId="7164C721" w14:textId="77777777" w:rsidR="007F651D" w:rsidRPr="00E17064" w:rsidRDefault="007F651D" w:rsidP="007F651D">
      <w:pPr>
        <w:rPr>
          <w:rFonts w:ascii="Times New Roman" w:hAnsi="Times New Roman" w:cs="Times New Roman"/>
          <w:sz w:val="22"/>
          <w:szCs w:val="22"/>
          <w:lang w:val="de-CH"/>
        </w:rPr>
      </w:pPr>
      <w:r w:rsidRPr="00E17064">
        <w:rPr>
          <w:rFonts w:ascii="Times New Roman" w:hAnsi="Times New Roman" w:cs="Times New Roman"/>
          <w:sz w:val="22"/>
          <w:szCs w:val="22"/>
          <w:lang w:val="de-CH"/>
        </w:rPr>
        <w:t>19.5</w:t>
      </w:r>
      <w:r w:rsidRPr="00E17064">
        <w:rPr>
          <w:rFonts w:ascii="Times New Roman" w:hAnsi="Times New Roman" w:cs="Times New Roman"/>
          <w:sz w:val="22"/>
          <w:szCs w:val="22"/>
          <w:lang w:val="de-CH"/>
        </w:rPr>
        <w:tab/>
        <w:t>Protest tehniliste reeglite rikkumise kohta tuleb esitada hiljemalt 30 minutit peale esialgsete tulemuste avaldamist</w:t>
      </w:r>
    </w:p>
    <w:p w14:paraId="423832B3" w14:textId="77777777" w:rsidR="007F651D" w:rsidRPr="00E17064" w:rsidRDefault="007F651D" w:rsidP="007F651D">
      <w:pPr>
        <w:rPr>
          <w:rFonts w:ascii="Times New Roman" w:hAnsi="Times New Roman" w:cs="Times New Roman"/>
          <w:sz w:val="22"/>
          <w:szCs w:val="22"/>
          <w:lang w:val="de-CH"/>
        </w:rPr>
      </w:pPr>
    </w:p>
    <w:p w14:paraId="22E60855" w14:textId="4EBD1A67" w:rsidR="007F651D" w:rsidRPr="00E17064" w:rsidRDefault="007F651D">
      <w:pPr>
        <w:rPr>
          <w:rFonts w:ascii="Times New Roman" w:hAnsi="Times New Roman" w:cs="Times New Roman"/>
          <w:sz w:val="22"/>
          <w:szCs w:val="22"/>
        </w:rPr>
      </w:pPr>
      <w:r w:rsidRPr="00E17064">
        <w:rPr>
          <w:rFonts w:ascii="Times New Roman" w:hAnsi="Times New Roman" w:cs="Times New Roman"/>
          <w:sz w:val="22"/>
          <w:szCs w:val="22"/>
        </w:rPr>
        <w:t>19.5.1</w:t>
      </w:r>
      <w:r w:rsidRPr="00E17064">
        <w:rPr>
          <w:rFonts w:ascii="Times New Roman" w:hAnsi="Times New Roman" w:cs="Times New Roman"/>
          <w:sz w:val="22"/>
          <w:szCs w:val="22"/>
        </w:rPr>
        <w:tab/>
        <w:t>Protestimaks on 300 eurot. Tasutakse sularahas võistluste sekretariaadis protesti esitamise hetkel.</w:t>
      </w:r>
    </w:p>
    <w:sectPr w:rsidR="007F651D" w:rsidRPr="00E17064" w:rsidSect="004529CC">
      <w:headerReference w:type="default" r:id="rId9"/>
      <w:footerReference w:type="even" r:id="rId10"/>
      <w:footerReference w:type="default" r:id="rId11"/>
      <w:pgSz w:w="11900" w:h="16840"/>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C25A" w14:textId="77777777" w:rsidR="004529CC" w:rsidRDefault="004529CC" w:rsidP="007F651D">
      <w:r>
        <w:separator/>
      </w:r>
    </w:p>
  </w:endnote>
  <w:endnote w:type="continuationSeparator" w:id="0">
    <w:p w14:paraId="71BBD290" w14:textId="77777777" w:rsidR="004529CC" w:rsidRDefault="004529CC" w:rsidP="007F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22101"/>
      <w:docPartObj>
        <w:docPartGallery w:val="Page Numbers (Bottom of Page)"/>
        <w:docPartUnique/>
      </w:docPartObj>
    </w:sdtPr>
    <w:sdtContent>
      <w:p w14:paraId="46C53763" w14:textId="45877CE9" w:rsidR="001A700B" w:rsidRDefault="001A700B" w:rsidP="00F606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7724A3" w14:textId="77777777" w:rsidR="001A700B" w:rsidRDefault="001A700B" w:rsidP="001A70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9098064"/>
      <w:docPartObj>
        <w:docPartGallery w:val="Page Numbers (Bottom of Page)"/>
        <w:docPartUnique/>
      </w:docPartObj>
    </w:sdtPr>
    <w:sdtContent>
      <w:p w14:paraId="315ADA0D" w14:textId="6FC618A5" w:rsidR="001A700B" w:rsidRDefault="001A700B" w:rsidP="00F606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C7E2F7" w14:textId="77777777" w:rsidR="001A700B" w:rsidRDefault="001A700B" w:rsidP="001A70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89D60" w14:textId="77777777" w:rsidR="004529CC" w:rsidRDefault="004529CC" w:rsidP="007F651D">
      <w:r>
        <w:separator/>
      </w:r>
    </w:p>
  </w:footnote>
  <w:footnote w:type="continuationSeparator" w:id="0">
    <w:p w14:paraId="5E27AC61" w14:textId="77777777" w:rsidR="004529CC" w:rsidRDefault="004529CC" w:rsidP="007F6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18FD" w14:textId="37B98130" w:rsidR="007F651D" w:rsidRDefault="007F651D">
    <w:pPr>
      <w:pStyle w:val="Header"/>
    </w:pPr>
    <w:r>
      <w:rPr>
        <w:noProof/>
      </w:rPr>
      <w:drawing>
        <wp:anchor distT="0" distB="0" distL="114300" distR="114300" simplePos="0" relativeHeight="251658240" behindDoc="0" locked="0" layoutInCell="1" allowOverlap="1" wp14:anchorId="629DDE9C" wp14:editId="3B6A05AE">
          <wp:simplePos x="0" y="0"/>
          <wp:positionH relativeFrom="column">
            <wp:posOffset>2267024</wp:posOffset>
          </wp:positionH>
          <wp:positionV relativeFrom="paragraph">
            <wp:posOffset>-534903</wp:posOffset>
          </wp:positionV>
          <wp:extent cx="1100253" cy="908468"/>
          <wp:effectExtent l="0" t="0" r="5080" b="6350"/>
          <wp:wrapNone/>
          <wp:docPr id="163443218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3218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0253" cy="9084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F51"/>
    <w:multiLevelType w:val="hybridMultilevel"/>
    <w:tmpl w:val="9DDED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6222D4"/>
    <w:multiLevelType w:val="hybridMultilevel"/>
    <w:tmpl w:val="DCC2B7C8"/>
    <w:lvl w:ilvl="0" w:tplc="151C4C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2595297">
    <w:abstractNumId w:val="0"/>
  </w:num>
  <w:num w:numId="2" w16cid:durableId="1625037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1D"/>
    <w:rsid w:val="00072677"/>
    <w:rsid w:val="000A2CBF"/>
    <w:rsid w:val="000A4B67"/>
    <w:rsid w:val="0014109A"/>
    <w:rsid w:val="0014524A"/>
    <w:rsid w:val="001A700B"/>
    <w:rsid w:val="0026452C"/>
    <w:rsid w:val="00310A23"/>
    <w:rsid w:val="004529CC"/>
    <w:rsid w:val="004A6379"/>
    <w:rsid w:val="005110CC"/>
    <w:rsid w:val="006F657D"/>
    <w:rsid w:val="007628B8"/>
    <w:rsid w:val="007F651D"/>
    <w:rsid w:val="00815213"/>
    <w:rsid w:val="00A73A42"/>
    <w:rsid w:val="00C47F53"/>
    <w:rsid w:val="00D11872"/>
    <w:rsid w:val="00DE15C9"/>
    <w:rsid w:val="00E17064"/>
    <w:rsid w:val="00E56C5C"/>
    <w:rsid w:val="00EE1992"/>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D10FA"/>
  <w15:chartTrackingRefBased/>
  <w15:docId w15:val="{865E0B36-627D-F948-983A-CF0319BD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F65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5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5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5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5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5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5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5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5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1D"/>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7F651D"/>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7F651D"/>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7F651D"/>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7F651D"/>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7F651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7F651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7F651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7F651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7F65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51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7F65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51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7F65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651D"/>
    <w:rPr>
      <w:i/>
      <w:iCs/>
      <w:color w:val="404040" w:themeColor="text1" w:themeTint="BF"/>
      <w:lang w:val="en-GB"/>
    </w:rPr>
  </w:style>
  <w:style w:type="paragraph" w:styleId="ListParagraph">
    <w:name w:val="List Paragraph"/>
    <w:basedOn w:val="Normal"/>
    <w:uiPriority w:val="34"/>
    <w:qFormat/>
    <w:rsid w:val="007F651D"/>
    <w:pPr>
      <w:ind w:left="720"/>
      <w:contextualSpacing/>
    </w:pPr>
  </w:style>
  <w:style w:type="character" w:styleId="IntenseEmphasis">
    <w:name w:val="Intense Emphasis"/>
    <w:basedOn w:val="DefaultParagraphFont"/>
    <w:uiPriority w:val="21"/>
    <w:qFormat/>
    <w:rsid w:val="007F651D"/>
    <w:rPr>
      <w:i/>
      <w:iCs/>
      <w:color w:val="0F4761" w:themeColor="accent1" w:themeShade="BF"/>
    </w:rPr>
  </w:style>
  <w:style w:type="paragraph" w:styleId="IntenseQuote">
    <w:name w:val="Intense Quote"/>
    <w:basedOn w:val="Normal"/>
    <w:next w:val="Normal"/>
    <w:link w:val="IntenseQuoteChar"/>
    <w:uiPriority w:val="30"/>
    <w:qFormat/>
    <w:rsid w:val="007F65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51D"/>
    <w:rPr>
      <w:i/>
      <w:iCs/>
      <w:color w:val="0F4761" w:themeColor="accent1" w:themeShade="BF"/>
      <w:lang w:val="en-GB"/>
    </w:rPr>
  </w:style>
  <w:style w:type="character" w:styleId="IntenseReference">
    <w:name w:val="Intense Reference"/>
    <w:basedOn w:val="DefaultParagraphFont"/>
    <w:uiPriority w:val="32"/>
    <w:qFormat/>
    <w:rsid w:val="007F651D"/>
    <w:rPr>
      <w:b/>
      <w:bCs/>
      <w:smallCaps/>
      <w:color w:val="0F4761" w:themeColor="accent1" w:themeShade="BF"/>
      <w:spacing w:val="5"/>
    </w:rPr>
  </w:style>
  <w:style w:type="paragraph" w:styleId="Header">
    <w:name w:val="header"/>
    <w:basedOn w:val="Normal"/>
    <w:link w:val="HeaderChar"/>
    <w:uiPriority w:val="99"/>
    <w:unhideWhenUsed/>
    <w:rsid w:val="007F651D"/>
    <w:pPr>
      <w:tabs>
        <w:tab w:val="center" w:pos="4513"/>
        <w:tab w:val="right" w:pos="9026"/>
      </w:tabs>
    </w:pPr>
  </w:style>
  <w:style w:type="character" w:customStyle="1" w:styleId="HeaderChar">
    <w:name w:val="Header Char"/>
    <w:basedOn w:val="DefaultParagraphFont"/>
    <w:link w:val="Header"/>
    <w:uiPriority w:val="99"/>
    <w:rsid w:val="007F651D"/>
    <w:rPr>
      <w:lang w:val="en-GB"/>
    </w:rPr>
  </w:style>
  <w:style w:type="paragraph" w:styleId="Footer">
    <w:name w:val="footer"/>
    <w:basedOn w:val="Normal"/>
    <w:link w:val="FooterChar"/>
    <w:uiPriority w:val="99"/>
    <w:unhideWhenUsed/>
    <w:rsid w:val="007F651D"/>
    <w:pPr>
      <w:tabs>
        <w:tab w:val="center" w:pos="4513"/>
        <w:tab w:val="right" w:pos="9026"/>
      </w:tabs>
    </w:pPr>
  </w:style>
  <w:style w:type="character" w:customStyle="1" w:styleId="FooterChar">
    <w:name w:val="Footer Char"/>
    <w:basedOn w:val="DefaultParagraphFont"/>
    <w:link w:val="Footer"/>
    <w:uiPriority w:val="99"/>
    <w:rsid w:val="007F651D"/>
    <w:rPr>
      <w:lang w:val="en-GB"/>
    </w:rPr>
  </w:style>
  <w:style w:type="character" w:styleId="PageNumber">
    <w:name w:val="page number"/>
    <w:basedOn w:val="DefaultParagraphFont"/>
    <w:uiPriority w:val="99"/>
    <w:semiHidden/>
    <w:unhideWhenUsed/>
    <w:rsid w:val="001A700B"/>
  </w:style>
  <w:style w:type="character" w:styleId="Hyperlink">
    <w:name w:val="Hyperlink"/>
    <w:basedOn w:val="DefaultParagraphFont"/>
    <w:uiPriority w:val="99"/>
    <w:unhideWhenUsed/>
    <w:rsid w:val="0014524A"/>
    <w:rPr>
      <w:color w:val="467886" w:themeColor="hyperlink"/>
      <w:u w:val="single"/>
    </w:rPr>
  </w:style>
  <w:style w:type="character" w:styleId="UnresolvedMention">
    <w:name w:val="Unresolved Mention"/>
    <w:basedOn w:val="DefaultParagraphFont"/>
    <w:uiPriority w:val="99"/>
    <w:semiHidden/>
    <w:unhideWhenUsed/>
    <w:rsid w:val="0014524A"/>
    <w:rPr>
      <w:color w:val="605E5C"/>
      <w:shd w:val="clear" w:color="auto" w:fill="E1DFDD"/>
    </w:rPr>
  </w:style>
  <w:style w:type="character" w:styleId="FollowedHyperlink">
    <w:name w:val="FollowedHyperlink"/>
    <w:basedOn w:val="DefaultParagraphFont"/>
    <w:uiPriority w:val="99"/>
    <w:semiHidden/>
    <w:unhideWhenUsed/>
    <w:rsid w:val="001452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175057393353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autosport.ee/user/sign-u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Kuldar Sikk</dc:creator>
  <cp:keywords/>
  <dc:description/>
  <cp:lastModifiedBy>Kuldar Sikk</cp:lastModifiedBy>
  <cp:revision>8</cp:revision>
  <dcterms:created xsi:type="dcterms:W3CDTF">2024-03-23T09:56:00Z</dcterms:created>
  <dcterms:modified xsi:type="dcterms:W3CDTF">2024-03-23T10:06:00Z</dcterms:modified>
</cp:coreProperties>
</file>